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0528" w14:textId="77777777" w:rsidR="00F83CD9" w:rsidRPr="00993515" w:rsidRDefault="00F83CD9" w:rsidP="00BF3158">
      <w:pPr>
        <w:jc w:val="center"/>
        <w:rPr>
          <w:rFonts w:ascii="Arial Narrow" w:hAnsi="Arial Narrow"/>
        </w:rPr>
      </w:pPr>
    </w:p>
    <w:p w14:paraId="14358E66" w14:textId="77777777" w:rsidR="00AB5F53" w:rsidRPr="00993515" w:rsidRDefault="00AB5F53" w:rsidP="00BF3158">
      <w:pPr>
        <w:jc w:val="center"/>
        <w:rPr>
          <w:rFonts w:ascii="Arial Narrow" w:hAnsi="Arial Narrow"/>
          <w:b/>
          <w:sz w:val="28"/>
          <w:szCs w:val="28"/>
        </w:rPr>
      </w:pPr>
    </w:p>
    <w:p w14:paraId="65A4A1BD" w14:textId="77777777" w:rsidR="00AB5F53" w:rsidRPr="00993515" w:rsidRDefault="00AB5F53" w:rsidP="00BF3158">
      <w:pPr>
        <w:jc w:val="center"/>
        <w:rPr>
          <w:rFonts w:ascii="Arial Narrow" w:hAnsi="Arial Narrow"/>
          <w:b/>
          <w:sz w:val="28"/>
          <w:szCs w:val="28"/>
        </w:rPr>
      </w:pPr>
    </w:p>
    <w:p w14:paraId="77DDC2D2" w14:textId="77777777" w:rsidR="005559F4" w:rsidRPr="00993515" w:rsidRDefault="005559F4" w:rsidP="00BF3158">
      <w:pPr>
        <w:rPr>
          <w:rFonts w:ascii="Arial Narrow" w:hAnsi="Arial Narrow"/>
          <w:sz w:val="24"/>
          <w:szCs w:val="24"/>
        </w:rPr>
      </w:pPr>
      <w:bookmarkStart w:id="0" w:name="_GoBack"/>
      <w:bookmarkEnd w:id="0"/>
    </w:p>
    <w:p w14:paraId="1187F976" w14:textId="412F881D" w:rsidR="004D082F" w:rsidRPr="00993515" w:rsidRDefault="004D082F" w:rsidP="004D082F">
      <w:pPr>
        <w:jc w:val="center"/>
        <w:rPr>
          <w:rFonts w:ascii="Arial Narrow" w:hAnsi="Arial Narrow"/>
          <w:b/>
          <w:sz w:val="28"/>
          <w:szCs w:val="28"/>
        </w:rPr>
      </w:pPr>
      <w:r w:rsidRPr="00993515">
        <w:rPr>
          <w:rFonts w:ascii="Arial Narrow" w:hAnsi="Arial Narrow"/>
          <w:b/>
          <w:sz w:val="28"/>
          <w:szCs w:val="28"/>
        </w:rPr>
        <w:t>Applicatio</w:t>
      </w:r>
      <w:r w:rsidR="00334676">
        <w:rPr>
          <w:rFonts w:ascii="Arial Narrow" w:hAnsi="Arial Narrow"/>
          <w:b/>
          <w:sz w:val="28"/>
          <w:szCs w:val="28"/>
        </w:rPr>
        <w:t>n for Residential Assistant 20</w:t>
      </w:r>
      <w:r w:rsidR="007943CC">
        <w:rPr>
          <w:rFonts w:ascii="Arial Narrow" w:hAnsi="Arial Narrow"/>
          <w:b/>
          <w:sz w:val="28"/>
          <w:szCs w:val="28"/>
        </w:rPr>
        <w:t>20</w:t>
      </w:r>
    </w:p>
    <w:p w14:paraId="2879F16B" w14:textId="77777777" w:rsidR="004D082F" w:rsidRPr="00993515" w:rsidRDefault="004D082F" w:rsidP="004D082F">
      <w:pPr>
        <w:jc w:val="center"/>
        <w:rPr>
          <w:rFonts w:ascii="Arial Narrow" w:hAnsi="Arial Narrow"/>
          <w:i/>
        </w:rPr>
      </w:pPr>
      <w:r w:rsidRPr="00993515">
        <w:rPr>
          <w:rFonts w:ascii="Arial Narrow" w:hAnsi="Arial Narrow"/>
          <w:noProof/>
          <w:lang w:eastAsia="en-NZ"/>
        </w:rPr>
        <mc:AlternateContent>
          <mc:Choice Requires="wps">
            <w:drawing>
              <wp:anchor distT="0" distB="0" distL="114300" distR="114300" simplePos="0" relativeHeight="251594752" behindDoc="0" locked="0" layoutInCell="1" allowOverlap="1" wp14:anchorId="280D4001" wp14:editId="1F5D3BA2">
                <wp:simplePos x="0" y="0"/>
                <wp:positionH relativeFrom="column">
                  <wp:posOffset>9525</wp:posOffset>
                </wp:positionH>
                <wp:positionV relativeFrom="paragraph">
                  <wp:posOffset>271145</wp:posOffset>
                </wp:positionV>
                <wp:extent cx="5600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91331E" id="Straight Connector 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35pt" to="441.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gtQEAALcDAAAOAAAAZHJzL2Uyb0RvYy54bWysU8GOEzEMvSPxD1HudKYrd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bpt27ctj0Bf35pnYqSU&#10;PwB6UQ69dDYU2apTh48pczKGXiHslELOqespnxwUsAtfwLAUTras7LpEsHUkDorHPzwtiwyOVZGF&#10;YqxzM6n9O+mCLTSoi/WvxBldM2LIM9HbgPSnrPl4LdWc8VfVZ61F9iMOpzqI2g7ejqrsssll/X72&#10;K/35f9v8AAAA//8DAFBLAwQUAAYACAAAACEAbBgVK9oAAAAHAQAADwAAAGRycy9kb3ducmV2Lnht&#10;bEyOS0+DQBSF9yb9D5PbxJ0dWh8QytA0Pla6QHThcsrcAilzhzBTQH+917jQ5XnknC/bzbYTIw6+&#10;daRgvYpAIFXOtFQreH97ukpA+KDJ6M4RKvhED7t8cZHp1LiJXnEsQy14hHyqFTQh9KmUvmrQar9y&#10;PRJnRzdYHVgOtTSDnnjcdnITRXfS6pb4odE93jdYncqzVRA/PpdFPz28fBUylkUxupCcPpS6XM77&#10;LYiAc/grww8+o0POTAd3JuNFx/qWiwpuNjEIjpPkmo3DryHzTP7nz78BAAD//wMAUEsBAi0AFAAG&#10;AAgAAAAhALaDOJL+AAAA4QEAABMAAAAAAAAAAAAAAAAAAAAAAFtDb250ZW50X1R5cGVzXS54bWxQ&#10;SwECLQAUAAYACAAAACEAOP0h/9YAAACUAQAACwAAAAAAAAAAAAAAAAAvAQAAX3JlbHMvLnJlbHNQ&#10;SwECLQAUAAYACAAAACEAUxfhoLUBAAC3AwAADgAAAAAAAAAAAAAAAAAuAgAAZHJzL2Uyb0RvYy54&#10;bWxQSwECLQAUAAYACAAAACEAbBgVK9oAAAAHAQAADwAAAAAAAAAAAAAAAAAPBAAAZHJzL2Rvd25y&#10;ZXYueG1sUEsFBgAAAAAEAAQA8wAAABYFAAAAAA==&#10;" strokecolor="black [3040]"/>
            </w:pict>
          </mc:Fallback>
        </mc:AlternateContent>
      </w:r>
      <w:r w:rsidRPr="00993515">
        <w:rPr>
          <w:rFonts w:ascii="Arial Narrow" w:hAnsi="Arial Narrow"/>
          <w:i/>
        </w:rPr>
        <w:t>Thank you for considering Victoria House</w:t>
      </w:r>
      <w:r w:rsidRPr="00993515">
        <w:rPr>
          <w:rFonts w:ascii="Arial Narrow" w:hAnsi="Arial Narrow"/>
          <w:b/>
          <w:i/>
        </w:rPr>
        <w:t xml:space="preserve"> </w:t>
      </w:r>
      <w:r w:rsidRPr="00993515">
        <w:rPr>
          <w:rFonts w:ascii="Arial Narrow" w:hAnsi="Arial Narrow"/>
          <w:i/>
        </w:rPr>
        <w:t>for a Residential Assistant position.</w:t>
      </w:r>
    </w:p>
    <w:p w14:paraId="692F6FA2" w14:textId="77777777" w:rsidR="004D082F" w:rsidRPr="00993515" w:rsidRDefault="004D082F" w:rsidP="004D082F">
      <w:pPr>
        <w:rPr>
          <w:rFonts w:ascii="Arial Narrow" w:hAnsi="Arial Narrow"/>
        </w:rPr>
      </w:pPr>
      <w:r w:rsidRPr="00993515">
        <w:rPr>
          <w:rFonts w:ascii="Arial Narrow" w:hAnsi="Arial Narrow"/>
        </w:rPr>
        <w:t xml:space="preserve">This document details what you need to do to apply for the Residential Assistant position at Victoria House. It also includes the Job Description. </w:t>
      </w:r>
    </w:p>
    <w:p w14:paraId="5BDA8AEB" w14:textId="77777777" w:rsidR="004D082F" w:rsidRPr="00993515" w:rsidRDefault="004D082F" w:rsidP="004D082F">
      <w:pPr>
        <w:rPr>
          <w:rFonts w:ascii="Arial Narrow" w:hAnsi="Arial Narrow"/>
        </w:rPr>
      </w:pPr>
      <w:r w:rsidRPr="00993515">
        <w:rPr>
          <w:rFonts w:ascii="Arial Narrow" w:hAnsi="Arial Narrow"/>
        </w:rPr>
        <w:t xml:space="preserve">At Victoria House, we pride ourselves on being a warm, accepting community. We are a small hall, which ensures that we get to know </w:t>
      </w:r>
      <w:proofErr w:type="gramStart"/>
      <w:r w:rsidRPr="00993515">
        <w:rPr>
          <w:rFonts w:ascii="Arial Narrow" w:hAnsi="Arial Narrow"/>
        </w:rPr>
        <w:t>all of</w:t>
      </w:r>
      <w:proofErr w:type="gramEnd"/>
      <w:r w:rsidRPr="00993515">
        <w:rPr>
          <w:rFonts w:ascii="Arial Narrow" w:hAnsi="Arial Narrow"/>
        </w:rPr>
        <w:t xml:space="preserve"> our residents and staff. We are looking for people who will continue our vibrant community, who have a passion for working with others.  </w:t>
      </w:r>
    </w:p>
    <w:p w14:paraId="6A1036E1" w14:textId="4A7A1AF2" w:rsidR="004D082F" w:rsidRPr="00993515" w:rsidRDefault="004D082F" w:rsidP="004D082F">
      <w:pPr>
        <w:rPr>
          <w:rFonts w:ascii="Arial Narrow" w:hAnsi="Arial Narrow"/>
        </w:rPr>
      </w:pPr>
      <w:r w:rsidRPr="00993515">
        <w:rPr>
          <w:rFonts w:ascii="Arial Narrow" w:hAnsi="Arial Narrow"/>
          <w:noProof/>
          <w:lang w:eastAsia="en-NZ"/>
        </w:rPr>
        <mc:AlternateContent>
          <mc:Choice Requires="wps">
            <w:drawing>
              <wp:anchor distT="0" distB="0" distL="114300" distR="114300" simplePos="0" relativeHeight="251595776" behindDoc="0" locked="0" layoutInCell="1" allowOverlap="1" wp14:anchorId="56C58473" wp14:editId="72771E5E">
                <wp:simplePos x="0" y="0"/>
                <wp:positionH relativeFrom="column">
                  <wp:posOffset>-27305</wp:posOffset>
                </wp:positionH>
                <wp:positionV relativeFrom="paragraph">
                  <wp:posOffset>621665</wp:posOffset>
                </wp:positionV>
                <wp:extent cx="560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D42278" id="Straight Connector 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8.95pt" to="438.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OmtgEAALcDAAAOAAAAZHJzL2Uyb0RvYy54bWysU8GOEzEMvSPxD1HudKa7YkGjTvfQFVwQ&#10;VCz7AdmM04lI4sgJnfbvcdJ2FgFCaLUXT5y8Z/vZntXtwTuxB0oWQy+Xi1YKCBoHG3a9fPj24c17&#10;KVJWYVAOA/TyCEnerl+/Wk2xgysc0Q1AgoOE1E2xl2POsWuapEfwKi0wQuBHg+RVZpd2zUBq4uje&#10;NVdte9NMSEMk1JAS396dHuW6xjcGdP5iTIIsXC+5tlwtVftYbLNeqW5HKo5Wn8tQz6jCKxs46Rzq&#10;TmUlfpD9I5S3mjChyQuNvkFjrIaqgdUs29/U3I8qQtXCzUlxblN6ubD6835Lwg69vJYiKM8jus+k&#10;7G7MYoMhcAORxHXp0xRTx/BN2NLZS3FLRfTBkC9fliMOtbfHubdwyELz5dubtn3X8gj05a15IkZK&#10;+SOgF+XQS2dDka06tf+UMidj6AXCTinklLqe8tFBAbvwFQxL4WTLyq5LBBtHYq94/MP3ZZHBsSqy&#10;UIx1bia1/yadsYUGdbH+lzija0YMeSZ6G5D+ljUfLqWaE/6i+qS1yH7E4VgHUdvB21GVnTe5rN+v&#10;fqU//W/rnwAAAP//AwBQSwMEFAAGAAgAAAAhAO2YjnLdAAAACAEAAA8AAABkcnMvZG93bnJldi54&#10;bWxMjztPxDAQhHsk/oO1SHR3Gx7CuRDnhHhUUIRAQemLlyS6eB3FviTw6zG6AsrZGc18m28X24uJ&#10;Rt85VnCxTkAQ18503Ch4f3tapSB80Gx075gUfJGHbXF6kuvMuJlfaapCI2IJ+0wraEMYMkRft2S1&#10;X7uBOHqfbrQ6RDk2aEY9x3Lb42WS3KDVHceFVg9031K9rw5WgXx8rsphfnj5LlFiWU4upPsPpc7P&#10;lrtbEIGW8BeGX/yIDkVk2rkDGy96Bavrq5hUsJEbENFPpZQgdscDFjn+f6D4AQAA//8DAFBLAQIt&#10;ABQABgAIAAAAIQC2gziS/gAAAOEBAAATAAAAAAAAAAAAAAAAAAAAAABbQ29udGVudF9UeXBlc10u&#10;eG1sUEsBAi0AFAAGAAgAAAAhADj9If/WAAAAlAEAAAsAAAAAAAAAAAAAAAAALwEAAF9yZWxzLy5y&#10;ZWxzUEsBAi0AFAAGAAgAAAAhALEqg6a2AQAAtwMAAA4AAAAAAAAAAAAAAAAALgIAAGRycy9lMm9E&#10;b2MueG1sUEsBAi0AFAAGAAgAAAAhAO2YjnLdAAAACAEAAA8AAAAAAAAAAAAAAAAAEAQAAGRycy9k&#10;b3ducmV2LnhtbFBLBQYAAAAABAAEAPMAAAAaBQAAAAA=&#10;" strokecolor="black [3040]"/>
            </w:pict>
          </mc:Fallback>
        </mc:AlternateContent>
      </w:r>
      <w:r w:rsidRPr="00993515">
        <w:rPr>
          <w:rFonts w:ascii="Arial Narrow" w:hAnsi="Arial Narrow"/>
        </w:rPr>
        <w:t xml:space="preserve">For more information about the RA role, please come to an </w:t>
      </w:r>
      <w:r w:rsidR="00D55C0C">
        <w:rPr>
          <w:rFonts w:ascii="Arial Narrow" w:hAnsi="Arial Narrow"/>
          <w:b/>
          <w:color w:val="FF0000"/>
        </w:rPr>
        <w:t>I</w:t>
      </w:r>
      <w:r w:rsidRPr="00993515">
        <w:rPr>
          <w:rFonts w:ascii="Arial Narrow" w:hAnsi="Arial Narrow"/>
          <w:b/>
          <w:color w:val="FF0000"/>
        </w:rPr>
        <w:t xml:space="preserve">nformation </w:t>
      </w:r>
      <w:r w:rsidR="00D55C0C">
        <w:rPr>
          <w:rFonts w:ascii="Arial Narrow" w:hAnsi="Arial Narrow"/>
          <w:b/>
          <w:color w:val="FF0000"/>
        </w:rPr>
        <w:t>E</w:t>
      </w:r>
      <w:r w:rsidRPr="00993515">
        <w:rPr>
          <w:rFonts w:ascii="Arial Narrow" w:hAnsi="Arial Narrow"/>
          <w:b/>
          <w:color w:val="FF0000"/>
        </w:rPr>
        <w:t>vening</w:t>
      </w:r>
      <w:r w:rsidR="00E55299">
        <w:rPr>
          <w:rFonts w:ascii="Arial Narrow" w:hAnsi="Arial Narrow"/>
          <w:b/>
          <w:color w:val="FF0000"/>
        </w:rPr>
        <w:t xml:space="preserve"> followed by a tour of</w:t>
      </w:r>
      <w:r w:rsidRPr="00993515">
        <w:rPr>
          <w:rFonts w:ascii="Arial Narrow" w:hAnsi="Arial Narrow"/>
          <w:b/>
          <w:color w:val="FF0000"/>
        </w:rPr>
        <w:t xml:space="preserve"> Victoria House</w:t>
      </w:r>
      <w:r w:rsidR="00E55299">
        <w:rPr>
          <w:rFonts w:ascii="Arial Narrow" w:hAnsi="Arial Narrow"/>
          <w:b/>
          <w:color w:val="FF0000"/>
        </w:rPr>
        <w:t>,</w:t>
      </w:r>
      <w:r w:rsidRPr="00993515">
        <w:rPr>
          <w:rFonts w:ascii="Arial Narrow" w:hAnsi="Arial Narrow"/>
          <w:color w:val="FF0000"/>
        </w:rPr>
        <w:t xml:space="preserve"> </w:t>
      </w:r>
      <w:r w:rsidR="00993515">
        <w:rPr>
          <w:rFonts w:ascii="Arial Narrow" w:hAnsi="Arial Narrow"/>
          <w:b/>
          <w:color w:val="FF0000"/>
        </w:rPr>
        <w:t xml:space="preserve">7pm on </w:t>
      </w:r>
      <w:r w:rsidR="00950673">
        <w:rPr>
          <w:rFonts w:ascii="Arial Narrow" w:hAnsi="Arial Narrow"/>
          <w:b/>
          <w:color w:val="FF0000"/>
        </w:rPr>
        <w:t xml:space="preserve">Monday </w:t>
      </w:r>
      <w:r w:rsidR="00E55299">
        <w:rPr>
          <w:rFonts w:ascii="Arial Narrow" w:hAnsi="Arial Narrow"/>
          <w:b/>
          <w:color w:val="FF0000"/>
        </w:rPr>
        <w:t>5 August.</w:t>
      </w:r>
      <w:r w:rsidRPr="00993515">
        <w:rPr>
          <w:rFonts w:ascii="Arial Narrow" w:hAnsi="Arial Narrow"/>
          <w:color w:val="FF0000"/>
        </w:rPr>
        <w:t xml:space="preserve"> </w:t>
      </w:r>
      <w:r w:rsidRPr="00993515">
        <w:rPr>
          <w:rFonts w:ascii="Arial Narrow" w:hAnsi="Arial Narrow"/>
        </w:rPr>
        <w:t>Additionally, please feel free to pop into Victoria Hou</w:t>
      </w:r>
      <w:r w:rsidR="00F0345A">
        <w:rPr>
          <w:rFonts w:ascii="Arial Narrow" w:hAnsi="Arial Narrow"/>
        </w:rPr>
        <w:t xml:space="preserve">se office for more information or </w:t>
      </w:r>
      <w:r w:rsidR="00F0345A" w:rsidRPr="00D014EC">
        <w:rPr>
          <w:rFonts w:ascii="Arial Narrow" w:hAnsi="Arial Narrow"/>
        </w:rPr>
        <w:t>email</w:t>
      </w:r>
      <w:r w:rsidR="00950673">
        <w:rPr>
          <w:rFonts w:ascii="Arial Narrow" w:hAnsi="Arial Narrow"/>
        </w:rPr>
        <w:t xml:space="preserve"> ella@vichouse.co.nz</w:t>
      </w:r>
    </w:p>
    <w:p w14:paraId="0B1649F5" w14:textId="77777777" w:rsidR="00950673" w:rsidRDefault="004D082F" w:rsidP="004D082F">
      <w:pPr>
        <w:jc w:val="both"/>
        <w:rPr>
          <w:rFonts w:ascii="Arial Narrow" w:hAnsi="Arial Narrow"/>
          <w:b/>
        </w:rPr>
      </w:pPr>
      <w:r w:rsidRPr="00993515">
        <w:rPr>
          <w:rFonts w:ascii="Arial Narrow" w:hAnsi="Arial Narrow"/>
        </w:rPr>
        <w:t xml:space="preserve">Please read this document </w:t>
      </w:r>
      <w:proofErr w:type="gramStart"/>
      <w:r w:rsidRPr="00993515">
        <w:rPr>
          <w:rFonts w:ascii="Arial Narrow" w:hAnsi="Arial Narrow"/>
        </w:rPr>
        <w:t>carefully, and</w:t>
      </w:r>
      <w:proofErr w:type="gramEnd"/>
      <w:r w:rsidRPr="00993515">
        <w:rPr>
          <w:rFonts w:ascii="Arial Narrow" w:hAnsi="Arial Narrow"/>
        </w:rPr>
        <w:t xml:space="preserve"> remember that </w:t>
      </w:r>
      <w:r w:rsidRPr="00993515">
        <w:rPr>
          <w:rFonts w:ascii="Arial Narrow" w:hAnsi="Arial Narrow"/>
          <w:b/>
        </w:rPr>
        <w:t xml:space="preserve">all applications must be handed to the Victoria House office (located at 282 the Terrace, Te Aro, Wellington) </w:t>
      </w:r>
      <w:r w:rsidRPr="00993515">
        <w:rPr>
          <w:rFonts w:ascii="Arial Narrow" w:hAnsi="Arial Narrow"/>
          <w:b/>
          <w:u w:val="single"/>
        </w:rPr>
        <w:t>OR</w:t>
      </w:r>
      <w:r w:rsidRPr="00993515">
        <w:rPr>
          <w:rFonts w:ascii="Arial Narrow" w:hAnsi="Arial Narrow"/>
          <w:b/>
        </w:rPr>
        <w:t xml:space="preserve"> email your application </w:t>
      </w:r>
      <w:r w:rsidRPr="00A1296A">
        <w:rPr>
          <w:rFonts w:ascii="Arial Narrow" w:hAnsi="Arial Narrow"/>
          <w:b/>
        </w:rPr>
        <w:t>to</w:t>
      </w:r>
      <w:r w:rsidR="00950673" w:rsidRPr="00A1296A">
        <w:rPr>
          <w:rFonts w:ascii="Arial Narrow" w:hAnsi="Arial Narrow"/>
          <w:b/>
        </w:rPr>
        <w:t xml:space="preserve"> </w:t>
      </w:r>
      <w:hyperlink r:id="rId8" w:history="1">
        <w:r w:rsidR="00950673" w:rsidRPr="009D381F">
          <w:rPr>
            <w:rStyle w:val="Hyperlink"/>
            <w:rFonts w:ascii="Arial Narrow" w:hAnsi="Arial Narrow"/>
            <w:b/>
            <w:color w:val="auto"/>
            <w:u w:val="none"/>
          </w:rPr>
          <w:t>ella@vichouse.co.nz</w:t>
        </w:r>
      </w:hyperlink>
      <w:r w:rsidR="00950673">
        <w:rPr>
          <w:rFonts w:ascii="Arial Narrow" w:hAnsi="Arial Narrow"/>
          <w:b/>
        </w:rPr>
        <w:t>.</w:t>
      </w:r>
    </w:p>
    <w:p w14:paraId="645AA39D" w14:textId="6F1695DB" w:rsidR="004D082F" w:rsidRPr="00993515" w:rsidRDefault="00950673" w:rsidP="004D082F">
      <w:pPr>
        <w:rPr>
          <w:rFonts w:ascii="Arial Narrow" w:hAnsi="Arial Narrow"/>
          <w:b/>
        </w:rPr>
      </w:pPr>
      <w:r>
        <w:rPr>
          <w:rFonts w:ascii="Arial Narrow" w:hAnsi="Arial Narrow"/>
          <w:b/>
        </w:rPr>
        <w:t>The</w:t>
      </w:r>
      <w:r w:rsidR="007943CC">
        <w:rPr>
          <w:rFonts w:ascii="Arial Narrow" w:hAnsi="Arial Narrow"/>
          <w:b/>
        </w:rPr>
        <w:t xml:space="preserve"> closing date for all applications is</w:t>
      </w:r>
      <w:r w:rsidR="00E55299">
        <w:rPr>
          <w:rFonts w:ascii="Arial Narrow" w:hAnsi="Arial Narrow"/>
          <w:b/>
        </w:rPr>
        <w:t xml:space="preserve"> 12pm Friday 9 August</w:t>
      </w:r>
      <w:r w:rsidR="00A205E5">
        <w:rPr>
          <w:rFonts w:ascii="Arial Narrow" w:hAnsi="Arial Narrow"/>
          <w:b/>
        </w:rPr>
        <w:t xml:space="preserve"> </w:t>
      </w:r>
      <w:r w:rsidR="004D082F" w:rsidRPr="00993515">
        <w:rPr>
          <w:rFonts w:ascii="Arial Narrow" w:hAnsi="Arial Narrow"/>
          <w:b/>
        </w:rPr>
        <w:t>Please include the following in your application:</w:t>
      </w:r>
    </w:p>
    <w:p w14:paraId="04439A5A" w14:textId="77777777" w:rsidR="004D082F" w:rsidRDefault="004D082F" w:rsidP="004D082F">
      <w:pPr>
        <w:pStyle w:val="ListParagraph"/>
        <w:numPr>
          <w:ilvl w:val="0"/>
          <w:numId w:val="24"/>
        </w:numPr>
        <w:jc w:val="both"/>
        <w:rPr>
          <w:rFonts w:ascii="Arial Narrow" w:hAnsi="Arial Narrow"/>
        </w:rPr>
      </w:pPr>
      <w:r w:rsidRPr="00993515">
        <w:rPr>
          <w:rFonts w:ascii="Arial Narrow" w:hAnsi="Arial Narrow"/>
        </w:rPr>
        <w:t>A cover letter</w:t>
      </w:r>
      <w:r w:rsidR="00993515">
        <w:rPr>
          <w:rFonts w:ascii="Arial Narrow" w:hAnsi="Arial Narrow"/>
        </w:rPr>
        <w:t xml:space="preserve">, </w:t>
      </w:r>
      <w:r w:rsidR="006A5539">
        <w:rPr>
          <w:rFonts w:ascii="Arial Narrow" w:hAnsi="Arial Narrow"/>
        </w:rPr>
        <w:t>a</w:t>
      </w:r>
      <w:r w:rsidR="00993515">
        <w:rPr>
          <w:rFonts w:ascii="Arial Narrow" w:hAnsi="Arial Narrow"/>
        </w:rPr>
        <w:t xml:space="preserve"> Curriculum Vitae, a copy of your Uni</w:t>
      </w:r>
      <w:r w:rsidR="006A5539">
        <w:rPr>
          <w:rFonts w:ascii="Arial Narrow" w:hAnsi="Arial Narrow"/>
        </w:rPr>
        <w:t>versity transcript and the names</w:t>
      </w:r>
      <w:r w:rsidR="00993515">
        <w:rPr>
          <w:rFonts w:ascii="Arial Narrow" w:hAnsi="Arial Narrow"/>
        </w:rPr>
        <w:t xml:space="preserve"> and contact details of two referees who have known you in the last 12 months. </w:t>
      </w:r>
    </w:p>
    <w:p w14:paraId="308519C8" w14:textId="77777777" w:rsidR="00993515" w:rsidRDefault="00993515" w:rsidP="004D082F">
      <w:pPr>
        <w:pStyle w:val="ListParagraph"/>
        <w:numPr>
          <w:ilvl w:val="0"/>
          <w:numId w:val="24"/>
        </w:numPr>
        <w:jc w:val="both"/>
        <w:rPr>
          <w:rFonts w:ascii="Arial Narrow" w:hAnsi="Arial Narrow"/>
        </w:rPr>
      </w:pPr>
      <w:r>
        <w:rPr>
          <w:rFonts w:ascii="Arial Narrow" w:hAnsi="Arial Narrow"/>
        </w:rPr>
        <w:t xml:space="preserve">Please indicate below </w:t>
      </w:r>
      <w:r w:rsidR="00BD5AE0">
        <w:rPr>
          <w:rFonts w:ascii="Arial Narrow" w:hAnsi="Arial Narrow"/>
        </w:rPr>
        <w:t xml:space="preserve">by ticking the appropriate box </w:t>
      </w:r>
      <w:r w:rsidR="006A5539">
        <w:rPr>
          <w:rFonts w:ascii="Arial Narrow" w:hAnsi="Arial Narrow"/>
        </w:rPr>
        <w:t>what day(s) and</w:t>
      </w:r>
      <w:r>
        <w:rPr>
          <w:rFonts w:ascii="Arial Narrow" w:hAnsi="Arial Narrow"/>
        </w:rPr>
        <w:t xml:space="preserve"> you are available </w:t>
      </w:r>
      <w:r w:rsidR="00BD5AE0">
        <w:rPr>
          <w:rFonts w:ascii="Arial Narrow" w:hAnsi="Arial Narrow"/>
        </w:rPr>
        <w:t xml:space="preserve">for interviews. Tick all the dates you are available for an interview. </w:t>
      </w:r>
      <w:r w:rsidR="00BD5AE0" w:rsidRPr="00F21A50">
        <w:rPr>
          <w:rFonts w:ascii="Arial Narrow" w:hAnsi="Arial Narrow"/>
          <w:b/>
          <w:u w:val="single"/>
        </w:rPr>
        <w:t xml:space="preserve">Please </w:t>
      </w:r>
      <w:r w:rsidR="006A5539" w:rsidRPr="00F21A50">
        <w:rPr>
          <w:rFonts w:ascii="Arial Narrow" w:hAnsi="Arial Narrow"/>
          <w:b/>
          <w:u w:val="single"/>
        </w:rPr>
        <w:t>attach</w:t>
      </w:r>
      <w:r w:rsidR="00BD5AE0" w:rsidRPr="00F21A50">
        <w:rPr>
          <w:rFonts w:ascii="Arial Narrow" w:hAnsi="Arial Narrow"/>
          <w:b/>
          <w:u w:val="single"/>
        </w:rPr>
        <w:t xml:space="preserve"> this page to the front of your application. </w:t>
      </w:r>
    </w:p>
    <w:p w14:paraId="7D3AD223" w14:textId="4968A3E9" w:rsidR="00BD5AE0" w:rsidRDefault="00A205E5" w:rsidP="00BD5AE0">
      <w:pPr>
        <w:pStyle w:val="ListParagraph"/>
        <w:numPr>
          <w:ilvl w:val="3"/>
          <w:numId w:val="24"/>
        </w:numPr>
        <w:ind w:left="3402" w:hanging="425"/>
        <w:rPr>
          <w:rFonts w:ascii="Arial Narrow" w:hAnsi="Arial Narrow"/>
        </w:rPr>
      </w:pPr>
      <w:r>
        <w:rPr>
          <w:rFonts w:ascii="Arial Narrow" w:hAnsi="Arial Narrow"/>
        </w:rPr>
        <w:t>Monday</w:t>
      </w:r>
      <w:r w:rsidR="005A38A7">
        <w:rPr>
          <w:rFonts w:ascii="Arial Narrow" w:hAnsi="Arial Narrow"/>
        </w:rPr>
        <w:t xml:space="preserve"> </w:t>
      </w:r>
      <w:r>
        <w:rPr>
          <w:rFonts w:ascii="Arial Narrow" w:hAnsi="Arial Narrow"/>
        </w:rPr>
        <w:t>26 August</w:t>
      </w:r>
    </w:p>
    <w:p w14:paraId="549C89AA" w14:textId="4E64EDFF" w:rsidR="0039298B" w:rsidRPr="00B8521F" w:rsidRDefault="00A205E5" w:rsidP="00BD5AE0">
      <w:pPr>
        <w:pStyle w:val="ListParagraph"/>
        <w:numPr>
          <w:ilvl w:val="3"/>
          <w:numId w:val="24"/>
        </w:numPr>
        <w:ind w:left="3402" w:hanging="425"/>
        <w:rPr>
          <w:rFonts w:ascii="Arial Narrow" w:hAnsi="Arial Narrow"/>
        </w:rPr>
      </w:pPr>
      <w:r>
        <w:rPr>
          <w:rFonts w:ascii="Arial Narrow" w:hAnsi="Arial Narrow"/>
        </w:rPr>
        <w:t>Tuesday</w:t>
      </w:r>
      <w:r w:rsidR="005A38A7">
        <w:rPr>
          <w:rFonts w:ascii="Arial Narrow" w:hAnsi="Arial Narrow"/>
        </w:rPr>
        <w:t xml:space="preserve"> </w:t>
      </w:r>
      <w:r>
        <w:rPr>
          <w:rFonts w:ascii="Arial Narrow" w:hAnsi="Arial Narrow"/>
        </w:rPr>
        <w:t>27 August</w:t>
      </w:r>
    </w:p>
    <w:p w14:paraId="145A2FD4" w14:textId="6FE53641" w:rsidR="00BD5AE0" w:rsidRDefault="00A205E5" w:rsidP="00BD5AE0">
      <w:pPr>
        <w:pStyle w:val="ListParagraph"/>
        <w:numPr>
          <w:ilvl w:val="3"/>
          <w:numId w:val="24"/>
        </w:numPr>
        <w:ind w:left="3402" w:hanging="425"/>
        <w:rPr>
          <w:rFonts w:ascii="Arial Narrow" w:hAnsi="Arial Narrow"/>
        </w:rPr>
      </w:pPr>
      <w:r>
        <w:rPr>
          <w:rFonts w:ascii="Arial Narrow" w:hAnsi="Arial Narrow"/>
        </w:rPr>
        <w:t>Wednesday 28 August</w:t>
      </w:r>
    </w:p>
    <w:p w14:paraId="62E98F29" w14:textId="475F5107" w:rsidR="0039298B" w:rsidRPr="00A1296A" w:rsidRDefault="0039298B" w:rsidP="00A1296A">
      <w:pPr>
        <w:ind w:left="720"/>
        <w:rPr>
          <w:rFonts w:ascii="Arial Narrow" w:hAnsi="Arial Narrow"/>
        </w:rPr>
      </w:pPr>
      <w:r>
        <w:rPr>
          <w:rFonts w:ascii="Arial Narrow" w:hAnsi="Arial Narrow"/>
        </w:rPr>
        <w:t xml:space="preserve">If </w:t>
      </w:r>
      <w:r w:rsidR="00946BCF">
        <w:rPr>
          <w:rFonts w:ascii="Arial Narrow" w:hAnsi="Arial Narrow"/>
        </w:rPr>
        <w:t xml:space="preserve">successful in the interview process, you will be asked to attend RA Active Selection Activities on Friday </w:t>
      </w:r>
      <w:r w:rsidR="00A205E5">
        <w:rPr>
          <w:rFonts w:ascii="Arial Narrow" w:hAnsi="Arial Narrow"/>
        </w:rPr>
        <w:t>30 August</w:t>
      </w:r>
    </w:p>
    <w:p w14:paraId="35260C1C" w14:textId="77777777" w:rsidR="00B46EE8" w:rsidRPr="00B8521F" w:rsidRDefault="00B46EE8" w:rsidP="00B46EE8">
      <w:pPr>
        <w:pStyle w:val="ListParagraph"/>
        <w:ind w:left="3402"/>
        <w:rPr>
          <w:rFonts w:ascii="Arial Narrow" w:hAnsi="Arial Narrow"/>
        </w:rPr>
      </w:pPr>
    </w:p>
    <w:p w14:paraId="0FAB5D73" w14:textId="77777777" w:rsidR="00993515" w:rsidRPr="00993515" w:rsidRDefault="00BD5AE0" w:rsidP="00993515">
      <w:pPr>
        <w:pStyle w:val="ListParagraph"/>
        <w:ind w:left="2880"/>
        <w:jc w:val="both"/>
        <w:rPr>
          <w:rFonts w:ascii="Arial Narrow" w:hAnsi="Arial Narrow"/>
        </w:rPr>
      </w:pPr>
      <w:r w:rsidRPr="00993515">
        <w:rPr>
          <w:rFonts w:ascii="Arial Narrow" w:hAnsi="Arial Narrow"/>
          <w:noProof/>
          <w:lang w:eastAsia="en-NZ"/>
        </w:rPr>
        <mc:AlternateContent>
          <mc:Choice Requires="wps">
            <w:drawing>
              <wp:anchor distT="0" distB="0" distL="114300" distR="114300" simplePos="0" relativeHeight="251720704" behindDoc="0" locked="0" layoutInCell="1" allowOverlap="1" wp14:anchorId="5ED5003F" wp14:editId="2C7753B8">
                <wp:simplePos x="0" y="0"/>
                <wp:positionH relativeFrom="column">
                  <wp:posOffset>0</wp:posOffset>
                </wp:positionH>
                <wp:positionV relativeFrom="paragraph">
                  <wp:posOffset>73025</wp:posOffset>
                </wp:positionV>
                <wp:extent cx="5600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BF1B9E" id="Straight Connector 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4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CjtQEAALcDAAAOAAAAZHJzL2Uyb0RvYy54bWysU8GOEzEMvSPxD1HudKYrUd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67a9l3LI9DXt+aRGCnl&#10;j4BelEMvnQ1FturU4VPKnIyhVwg7pZBz6nrKJwcF7MJXMCyFky0ruy4RbB2Jg+LxDz+WRQbHqshC&#10;Mda5mdT+m3TBFhrUxfpf4oyuGTHkmehtQPpb1ny8lmrO+Kvqs9Yi+wGHUx1EbQdvR1V22eSyfr/7&#10;lf74v21+AQAA//8DAFBLAwQUAAYACAAAACEAUS8z3NoAAAAGAQAADwAAAGRycy9kb3ducmV2Lnht&#10;bEyPPU/DQAyGdyT+w8lIbNRpJWgUcqkQHxMMITAwXnMmiZrzRblrEvj1GDHQ0c9rvX6c7xbXq4nG&#10;0HnWsF4loIhrbztuNLy/PV2loEI0bE3vmTR8UYBdcX6Wm8z6mV9pqmKjpIRDZjS0MQ4ZYqhbcias&#10;/EAs2acfnYkyjg3a0cxS7nrcJMkNOtOxXGjNQPct1Yfq6DRsH5+rcpgfXr5L3GJZTj6mhw+tLy+W&#10;u1tQkZb4vwy/+qIOhTjt/ZFtUL0GeSQKXV+DkjRNNwL2fwCLHE/1ix8AAAD//wMAUEsBAi0AFAAG&#10;AAgAAAAhALaDOJL+AAAA4QEAABMAAAAAAAAAAAAAAAAAAAAAAFtDb250ZW50X1R5cGVzXS54bWxQ&#10;SwECLQAUAAYACAAAACEAOP0h/9YAAACUAQAACwAAAAAAAAAAAAAAAAAvAQAAX3JlbHMvLnJlbHNQ&#10;SwECLQAUAAYACAAAACEAognQo7UBAAC3AwAADgAAAAAAAAAAAAAAAAAuAgAAZHJzL2Uyb0RvYy54&#10;bWxQSwECLQAUAAYACAAAACEAUS8z3NoAAAAGAQAADwAAAAAAAAAAAAAAAAAPBAAAZHJzL2Rvd25y&#10;ZXYueG1sUEsFBgAAAAAEAAQA8wAAABYFAAAAAA==&#10;" strokecolor="black [3040]"/>
            </w:pict>
          </mc:Fallback>
        </mc:AlternateContent>
      </w:r>
    </w:p>
    <w:p w14:paraId="3C2CBEFF" w14:textId="77777777" w:rsidR="00946BCF" w:rsidRDefault="00946BCF" w:rsidP="00BD5AE0">
      <w:pPr>
        <w:jc w:val="both"/>
        <w:rPr>
          <w:rFonts w:ascii="Arial Narrow" w:hAnsi="Arial Narrow"/>
        </w:rPr>
      </w:pPr>
    </w:p>
    <w:p w14:paraId="1BA81BA6" w14:textId="77777777" w:rsidR="00946BCF" w:rsidRDefault="00946BCF" w:rsidP="00BD5AE0">
      <w:pPr>
        <w:jc w:val="both"/>
        <w:rPr>
          <w:rFonts w:ascii="Arial Narrow" w:hAnsi="Arial Narrow"/>
        </w:rPr>
      </w:pPr>
    </w:p>
    <w:p w14:paraId="1B396F12" w14:textId="77777777" w:rsidR="00946BCF" w:rsidRDefault="00946BCF" w:rsidP="00BD5AE0">
      <w:pPr>
        <w:jc w:val="both"/>
        <w:rPr>
          <w:rFonts w:ascii="Arial Narrow" w:hAnsi="Arial Narrow"/>
        </w:rPr>
      </w:pPr>
    </w:p>
    <w:p w14:paraId="0566CF1F" w14:textId="77777777" w:rsidR="00946BCF" w:rsidRDefault="00946BCF" w:rsidP="00BD5AE0">
      <w:pPr>
        <w:jc w:val="both"/>
        <w:rPr>
          <w:rFonts w:ascii="Arial Narrow" w:hAnsi="Arial Narrow"/>
        </w:rPr>
      </w:pPr>
    </w:p>
    <w:p w14:paraId="542499F9" w14:textId="77777777" w:rsidR="00946BCF" w:rsidRDefault="00946BCF" w:rsidP="00BD5AE0">
      <w:pPr>
        <w:jc w:val="both"/>
        <w:rPr>
          <w:rFonts w:ascii="Arial Narrow" w:hAnsi="Arial Narrow"/>
        </w:rPr>
      </w:pPr>
    </w:p>
    <w:p w14:paraId="6B91785A" w14:textId="6AEFF445" w:rsidR="00A1296A" w:rsidRDefault="00A1296A" w:rsidP="00BD5AE0">
      <w:pPr>
        <w:jc w:val="both"/>
        <w:rPr>
          <w:rFonts w:ascii="Arial Narrow" w:hAnsi="Arial Narrow"/>
        </w:rPr>
      </w:pPr>
    </w:p>
    <w:p w14:paraId="74CA18E9" w14:textId="77777777" w:rsidR="005A38A7" w:rsidRDefault="005A38A7" w:rsidP="00BD5AE0">
      <w:pPr>
        <w:jc w:val="both"/>
        <w:rPr>
          <w:rFonts w:ascii="Arial Narrow" w:hAnsi="Arial Narrow"/>
        </w:rPr>
      </w:pPr>
    </w:p>
    <w:p w14:paraId="665D1483" w14:textId="77777777" w:rsidR="005A38A7" w:rsidRDefault="005A38A7" w:rsidP="00BD5AE0">
      <w:pPr>
        <w:jc w:val="both"/>
        <w:rPr>
          <w:rFonts w:ascii="Arial Narrow" w:hAnsi="Arial Narrow"/>
        </w:rPr>
      </w:pPr>
    </w:p>
    <w:p w14:paraId="4CD93B8D" w14:textId="77777777" w:rsidR="005A38A7" w:rsidRDefault="005A38A7" w:rsidP="00BD5AE0">
      <w:pPr>
        <w:jc w:val="both"/>
        <w:rPr>
          <w:rFonts w:ascii="Arial Narrow" w:hAnsi="Arial Narrow"/>
        </w:rPr>
      </w:pPr>
    </w:p>
    <w:p w14:paraId="037A24D2" w14:textId="1BE8CBA5" w:rsidR="004D082F" w:rsidRPr="00BD5AE0" w:rsidRDefault="004D082F" w:rsidP="00BD5AE0">
      <w:pPr>
        <w:jc w:val="both"/>
        <w:rPr>
          <w:rFonts w:ascii="Arial Narrow" w:hAnsi="Arial Narrow"/>
        </w:rPr>
      </w:pPr>
      <w:r w:rsidRPr="00BD5AE0">
        <w:rPr>
          <w:rFonts w:ascii="Arial Narrow" w:hAnsi="Arial Narrow"/>
        </w:rPr>
        <w:t xml:space="preserve">Once all applications have been received, shortlisting will occur. If shortlisted, </w:t>
      </w:r>
      <w:r w:rsidR="00BD5AE0">
        <w:rPr>
          <w:rFonts w:ascii="Arial Narrow" w:hAnsi="Arial Narrow"/>
        </w:rPr>
        <w:t>we will contac</w:t>
      </w:r>
      <w:r w:rsidR="003C0197">
        <w:rPr>
          <w:rFonts w:ascii="Arial Narrow" w:hAnsi="Arial Narrow"/>
        </w:rPr>
        <w:t xml:space="preserve">t you and arrange an interview during the days indicated above. </w:t>
      </w:r>
    </w:p>
    <w:p w14:paraId="7FE3471B" w14:textId="77777777" w:rsidR="004D082F" w:rsidRPr="00993515" w:rsidRDefault="004D082F" w:rsidP="004D082F">
      <w:pPr>
        <w:tabs>
          <w:tab w:val="right" w:pos="9026"/>
        </w:tabs>
        <w:rPr>
          <w:rFonts w:ascii="Arial Narrow" w:hAnsi="Arial Narrow"/>
          <w:sz w:val="24"/>
          <w:szCs w:val="24"/>
        </w:rPr>
      </w:pPr>
      <w:r w:rsidRPr="00993515">
        <w:rPr>
          <w:rFonts w:ascii="Arial Narrow" w:hAnsi="Arial Narrow"/>
          <w:sz w:val="24"/>
          <w:szCs w:val="24"/>
        </w:rPr>
        <w:t xml:space="preserve">We look forward to receiving your application. </w:t>
      </w:r>
      <w:r w:rsidRPr="00993515">
        <w:rPr>
          <w:rFonts w:ascii="Arial Narrow" w:hAnsi="Arial Narrow"/>
          <w:sz w:val="24"/>
          <w:szCs w:val="24"/>
        </w:rPr>
        <w:tab/>
      </w:r>
    </w:p>
    <w:p w14:paraId="61314E4C" w14:textId="4D782C15" w:rsidR="00C46CAB" w:rsidRDefault="004D082F" w:rsidP="004D082F">
      <w:pPr>
        <w:rPr>
          <w:rFonts w:ascii="Arial Narrow" w:hAnsi="Arial Narrow"/>
          <w:sz w:val="24"/>
          <w:szCs w:val="24"/>
        </w:rPr>
      </w:pPr>
      <w:r w:rsidRPr="00993515">
        <w:rPr>
          <w:rFonts w:ascii="Arial Narrow" w:hAnsi="Arial Narrow"/>
          <w:sz w:val="24"/>
          <w:szCs w:val="24"/>
        </w:rPr>
        <w:tab/>
      </w:r>
      <w:r w:rsidRPr="00993515">
        <w:rPr>
          <w:rFonts w:ascii="Arial Narrow" w:hAnsi="Arial Narrow"/>
          <w:sz w:val="24"/>
          <w:szCs w:val="24"/>
        </w:rPr>
        <w:tab/>
      </w:r>
      <w:r w:rsidRPr="00993515">
        <w:rPr>
          <w:rFonts w:ascii="Arial Narrow" w:hAnsi="Arial Narrow"/>
          <w:sz w:val="24"/>
          <w:szCs w:val="24"/>
        </w:rPr>
        <w:tab/>
      </w:r>
      <w:r w:rsidRPr="00993515">
        <w:rPr>
          <w:rFonts w:ascii="Arial Narrow" w:hAnsi="Arial Narrow"/>
          <w:sz w:val="24"/>
          <w:szCs w:val="24"/>
        </w:rPr>
        <w:tab/>
      </w:r>
      <w:r w:rsidRPr="00993515">
        <w:rPr>
          <w:rFonts w:ascii="Arial Narrow" w:hAnsi="Arial Narrow"/>
          <w:sz w:val="24"/>
          <w:szCs w:val="24"/>
        </w:rPr>
        <w:tab/>
      </w:r>
    </w:p>
    <w:p w14:paraId="77EF8A49" w14:textId="77777777" w:rsidR="004D082F" w:rsidRPr="00993515" w:rsidRDefault="004D082F" w:rsidP="00360AB6">
      <w:pPr>
        <w:jc w:val="center"/>
        <w:rPr>
          <w:rFonts w:ascii="Arial Narrow" w:hAnsi="Arial Narrow"/>
          <w:b/>
          <w:sz w:val="28"/>
          <w:szCs w:val="28"/>
        </w:rPr>
      </w:pPr>
    </w:p>
    <w:p w14:paraId="3B991186" w14:textId="77777777" w:rsidR="004D082F" w:rsidRPr="00993515" w:rsidRDefault="004D082F" w:rsidP="00360AB6">
      <w:pPr>
        <w:jc w:val="center"/>
        <w:rPr>
          <w:rFonts w:ascii="Arial Narrow" w:hAnsi="Arial Narrow"/>
          <w:b/>
          <w:sz w:val="28"/>
          <w:szCs w:val="28"/>
        </w:rPr>
      </w:pPr>
    </w:p>
    <w:p w14:paraId="7A421705" w14:textId="77777777" w:rsidR="004D082F" w:rsidRPr="00993515" w:rsidRDefault="004D082F" w:rsidP="00360AB6">
      <w:pPr>
        <w:jc w:val="center"/>
        <w:rPr>
          <w:rFonts w:ascii="Arial Narrow" w:hAnsi="Arial Narrow"/>
          <w:b/>
          <w:sz w:val="28"/>
          <w:szCs w:val="28"/>
        </w:rPr>
      </w:pPr>
    </w:p>
    <w:p w14:paraId="547A16BF" w14:textId="77777777" w:rsidR="004D082F" w:rsidRDefault="004D082F" w:rsidP="00360AB6">
      <w:pPr>
        <w:jc w:val="center"/>
        <w:rPr>
          <w:rFonts w:ascii="Arial Narrow" w:hAnsi="Arial Narrow"/>
          <w:b/>
          <w:sz w:val="28"/>
          <w:szCs w:val="28"/>
        </w:rPr>
      </w:pPr>
    </w:p>
    <w:p w14:paraId="6AC78802" w14:textId="77777777" w:rsidR="00B8521F" w:rsidRPr="00993515" w:rsidRDefault="00B8521F" w:rsidP="00360AB6">
      <w:pPr>
        <w:jc w:val="center"/>
        <w:rPr>
          <w:rFonts w:ascii="Arial Narrow" w:hAnsi="Arial Narrow"/>
          <w:b/>
          <w:sz w:val="28"/>
          <w:szCs w:val="28"/>
        </w:rPr>
      </w:pPr>
    </w:p>
    <w:p w14:paraId="03B9A0C7" w14:textId="77777777" w:rsidR="00946BCF" w:rsidRDefault="00946BCF" w:rsidP="00360AB6">
      <w:pPr>
        <w:jc w:val="center"/>
        <w:rPr>
          <w:rFonts w:ascii="Arial Narrow" w:hAnsi="Arial Narrow"/>
          <w:b/>
          <w:sz w:val="28"/>
          <w:szCs w:val="28"/>
        </w:rPr>
      </w:pPr>
    </w:p>
    <w:p w14:paraId="0359A313" w14:textId="77777777" w:rsidR="00946BCF" w:rsidRDefault="00946BCF" w:rsidP="00360AB6">
      <w:pPr>
        <w:jc w:val="center"/>
        <w:rPr>
          <w:rFonts w:ascii="Arial Narrow" w:hAnsi="Arial Narrow"/>
          <w:b/>
          <w:sz w:val="28"/>
          <w:szCs w:val="28"/>
        </w:rPr>
      </w:pPr>
    </w:p>
    <w:p w14:paraId="20D1CCE5" w14:textId="77777777" w:rsidR="00946BCF" w:rsidRDefault="00946BCF" w:rsidP="00360AB6">
      <w:pPr>
        <w:jc w:val="center"/>
        <w:rPr>
          <w:rFonts w:ascii="Arial Narrow" w:hAnsi="Arial Narrow"/>
          <w:b/>
          <w:sz w:val="28"/>
          <w:szCs w:val="28"/>
        </w:rPr>
      </w:pPr>
    </w:p>
    <w:p w14:paraId="2BAE417D" w14:textId="77777777" w:rsidR="00946BCF" w:rsidRDefault="00946BCF" w:rsidP="00360AB6">
      <w:pPr>
        <w:jc w:val="center"/>
        <w:rPr>
          <w:rFonts w:ascii="Arial Narrow" w:hAnsi="Arial Narrow"/>
          <w:b/>
          <w:sz w:val="28"/>
          <w:szCs w:val="28"/>
        </w:rPr>
      </w:pPr>
    </w:p>
    <w:p w14:paraId="57131926" w14:textId="77777777" w:rsidR="00946BCF" w:rsidRDefault="00946BCF" w:rsidP="00360AB6">
      <w:pPr>
        <w:jc w:val="center"/>
        <w:rPr>
          <w:rFonts w:ascii="Arial Narrow" w:hAnsi="Arial Narrow"/>
          <w:b/>
          <w:sz w:val="28"/>
          <w:szCs w:val="28"/>
        </w:rPr>
      </w:pPr>
    </w:p>
    <w:p w14:paraId="12B89E40" w14:textId="77777777" w:rsidR="00946BCF" w:rsidRDefault="00946BCF" w:rsidP="00360AB6">
      <w:pPr>
        <w:jc w:val="center"/>
        <w:rPr>
          <w:rFonts w:ascii="Arial Narrow" w:hAnsi="Arial Narrow"/>
          <w:b/>
          <w:sz w:val="28"/>
          <w:szCs w:val="28"/>
        </w:rPr>
      </w:pPr>
    </w:p>
    <w:p w14:paraId="4F9BAFC0" w14:textId="77777777" w:rsidR="00946BCF" w:rsidRDefault="00946BCF" w:rsidP="00360AB6">
      <w:pPr>
        <w:jc w:val="center"/>
        <w:rPr>
          <w:rFonts w:ascii="Arial Narrow" w:hAnsi="Arial Narrow"/>
          <w:b/>
          <w:sz w:val="28"/>
          <w:szCs w:val="28"/>
        </w:rPr>
      </w:pPr>
    </w:p>
    <w:p w14:paraId="22B242ED" w14:textId="77777777" w:rsidR="00946BCF" w:rsidRDefault="00946BCF" w:rsidP="00360AB6">
      <w:pPr>
        <w:jc w:val="center"/>
        <w:rPr>
          <w:rFonts w:ascii="Arial Narrow" w:hAnsi="Arial Narrow"/>
          <w:b/>
          <w:sz w:val="28"/>
          <w:szCs w:val="28"/>
        </w:rPr>
      </w:pPr>
    </w:p>
    <w:p w14:paraId="2BBE4056" w14:textId="77777777" w:rsidR="00946BCF" w:rsidRDefault="00946BCF" w:rsidP="00360AB6">
      <w:pPr>
        <w:jc w:val="center"/>
        <w:rPr>
          <w:rFonts w:ascii="Arial Narrow" w:hAnsi="Arial Narrow"/>
          <w:b/>
          <w:sz w:val="28"/>
          <w:szCs w:val="28"/>
        </w:rPr>
      </w:pPr>
    </w:p>
    <w:p w14:paraId="3CB6EC99" w14:textId="77777777" w:rsidR="00946BCF" w:rsidRDefault="00946BCF" w:rsidP="00360AB6">
      <w:pPr>
        <w:jc w:val="center"/>
        <w:rPr>
          <w:rFonts w:ascii="Arial Narrow" w:hAnsi="Arial Narrow"/>
          <w:b/>
          <w:sz w:val="28"/>
          <w:szCs w:val="28"/>
        </w:rPr>
      </w:pPr>
    </w:p>
    <w:p w14:paraId="509F7CC0" w14:textId="77777777" w:rsidR="00946BCF" w:rsidRDefault="00946BCF" w:rsidP="00360AB6">
      <w:pPr>
        <w:jc w:val="center"/>
        <w:rPr>
          <w:rFonts w:ascii="Arial Narrow" w:hAnsi="Arial Narrow"/>
          <w:b/>
          <w:sz w:val="28"/>
          <w:szCs w:val="28"/>
        </w:rPr>
      </w:pPr>
    </w:p>
    <w:p w14:paraId="1181C36B" w14:textId="77777777" w:rsidR="00946BCF" w:rsidRDefault="00946BCF" w:rsidP="00360AB6">
      <w:pPr>
        <w:jc w:val="center"/>
        <w:rPr>
          <w:rFonts w:ascii="Arial Narrow" w:hAnsi="Arial Narrow"/>
          <w:b/>
          <w:sz w:val="28"/>
          <w:szCs w:val="28"/>
        </w:rPr>
      </w:pPr>
    </w:p>
    <w:p w14:paraId="3A32A867" w14:textId="77777777" w:rsidR="00946BCF" w:rsidRDefault="00946BCF" w:rsidP="00360AB6">
      <w:pPr>
        <w:jc w:val="center"/>
        <w:rPr>
          <w:rFonts w:ascii="Arial Narrow" w:hAnsi="Arial Narrow"/>
          <w:b/>
          <w:sz w:val="28"/>
          <w:szCs w:val="28"/>
        </w:rPr>
      </w:pPr>
    </w:p>
    <w:p w14:paraId="44734AAA" w14:textId="77777777" w:rsidR="00946BCF" w:rsidRDefault="00946BCF" w:rsidP="00360AB6">
      <w:pPr>
        <w:jc w:val="center"/>
        <w:rPr>
          <w:rFonts w:ascii="Arial Narrow" w:hAnsi="Arial Narrow"/>
          <w:b/>
          <w:sz w:val="28"/>
          <w:szCs w:val="28"/>
        </w:rPr>
      </w:pPr>
    </w:p>
    <w:p w14:paraId="5EC97A1E" w14:textId="77777777" w:rsidR="00514B5E" w:rsidRDefault="00514B5E" w:rsidP="00360AB6">
      <w:pPr>
        <w:jc w:val="center"/>
        <w:rPr>
          <w:rFonts w:ascii="Arial Narrow" w:hAnsi="Arial Narrow"/>
          <w:b/>
          <w:sz w:val="28"/>
          <w:szCs w:val="28"/>
        </w:rPr>
      </w:pPr>
    </w:p>
    <w:p w14:paraId="3373D784" w14:textId="77777777" w:rsidR="00514B5E" w:rsidRDefault="00514B5E" w:rsidP="00360AB6">
      <w:pPr>
        <w:jc w:val="center"/>
        <w:rPr>
          <w:rFonts w:ascii="Arial Narrow" w:hAnsi="Arial Narrow"/>
          <w:b/>
          <w:sz w:val="28"/>
          <w:szCs w:val="28"/>
        </w:rPr>
      </w:pPr>
    </w:p>
    <w:p w14:paraId="442699CB" w14:textId="77777777" w:rsidR="00514B5E" w:rsidRDefault="00514B5E" w:rsidP="00360AB6">
      <w:pPr>
        <w:jc w:val="center"/>
        <w:rPr>
          <w:rFonts w:ascii="Arial Narrow" w:hAnsi="Arial Narrow"/>
          <w:b/>
          <w:sz w:val="28"/>
          <w:szCs w:val="28"/>
        </w:rPr>
      </w:pPr>
    </w:p>
    <w:p w14:paraId="4087F9CD" w14:textId="77777777" w:rsidR="005A38A7" w:rsidRDefault="005A38A7" w:rsidP="00360AB6">
      <w:pPr>
        <w:jc w:val="center"/>
        <w:rPr>
          <w:rFonts w:ascii="Arial Narrow" w:hAnsi="Arial Narrow"/>
          <w:b/>
          <w:sz w:val="28"/>
          <w:szCs w:val="28"/>
        </w:rPr>
      </w:pPr>
    </w:p>
    <w:p w14:paraId="16042E08" w14:textId="44CE7C6B" w:rsidR="000E2A72" w:rsidRPr="00993515" w:rsidRDefault="000E2A72" w:rsidP="00360AB6">
      <w:pPr>
        <w:jc w:val="center"/>
        <w:rPr>
          <w:rFonts w:ascii="Arial Narrow" w:hAnsi="Arial Narrow"/>
          <w:b/>
          <w:sz w:val="28"/>
          <w:szCs w:val="28"/>
        </w:rPr>
      </w:pPr>
      <w:r w:rsidRPr="00993515">
        <w:rPr>
          <w:rFonts w:ascii="Arial Narrow" w:hAnsi="Arial Narrow"/>
          <w:b/>
          <w:sz w:val="28"/>
          <w:szCs w:val="28"/>
        </w:rPr>
        <w:t>Job Description</w:t>
      </w:r>
    </w:p>
    <w:tbl>
      <w:tblPr>
        <w:tblStyle w:val="TableGrid"/>
        <w:tblW w:w="0" w:type="auto"/>
        <w:tblLook w:val="04A0" w:firstRow="1" w:lastRow="0" w:firstColumn="1" w:lastColumn="0" w:noHBand="0" w:noVBand="1"/>
      </w:tblPr>
      <w:tblGrid>
        <w:gridCol w:w="9016"/>
      </w:tblGrid>
      <w:tr w:rsidR="00BD5AE0" w:rsidRPr="00993515" w14:paraId="3313D00C" w14:textId="77777777" w:rsidTr="000E2A72">
        <w:tc>
          <w:tcPr>
            <w:tcW w:w="9242" w:type="dxa"/>
          </w:tcPr>
          <w:p w14:paraId="3966AD51" w14:textId="77777777" w:rsidR="000E2A72" w:rsidRPr="00993515" w:rsidRDefault="000E2A72" w:rsidP="00360AB6">
            <w:pPr>
              <w:spacing w:line="276" w:lineRule="auto"/>
              <w:rPr>
                <w:rFonts w:ascii="Arial Narrow" w:hAnsi="Arial Narrow"/>
                <w:sz w:val="28"/>
                <w:szCs w:val="28"/>
              </w:rPr>
            </w:pPr>
            <w:r w:rsidRPr="00993515">
              <w:rPr>
                <w:rFonts w:ascii="Arial Narrow" w:hAnsi="Arial Narrow"/>
                <w:b/>
                <w:sz w:val="28"/>
                <w:szCs w:val="28"/>
              </w:rPr>
              <w:t xml:space="preserve">Position Title:             </w:t>
            </w:r>
            <w:r w:rsidR="00E16E27" w:rsidRPr="00993515">
              <w:rPr>
                <w:rFonts w:ascii="Arial Narrow" w:hAnsi="Arial Narrow"/>
                <w:b/>
                <w:sz w:val="28"/>
                <w:szCs w:val="28"/>
              </w:rPr>
              <w:t xml:space="preserve">    </w:t>
            </w:r>
            <w:r w:rsidRPr="00993515">
              <w:rPr>
                <w:rFonts w:ascii="Arial Narrow" w:hAnsi="Arial Narrow"/>
                <w:sz w:val="28"/>
                <w:szCs w:val="28"/>
              </w:rPr>
              <w:t>Residential Assistant</w:t>
            </w:r>
          </w:p>
        </w:tc>
      </w:tr>
      <w:tr w:rsidR="00BD5AE0" w:rsidRPr="00993515" w14:paraId="057FA758" w14:textId="77777777" w:rsidTr="000E2A72">
        <w:tc>
          <w:tcPr>
            <w:tcW w:w="9242" w:type="dxa"/>
          </w:tcPr>
          <w:p w14:paraId="1A212B1D" w14:textId="77777777" w:rsidR="000E2A72" w:rsidRPr="00993515" w:rsidRDefault="000E2A72" w:rsidP="00360AB6">
            <w:pPr>
              <w:spacing w:line="276" w:lineRule="auto"/>
              <w:rPr>
                <w:rFonts w:ascii="Arial Narrow" w:hAnsi="Arial Narrow"/>
                <w:sz w:val="28"/>
                <w:szCs w:val="28"/>
              </w:rPr>
            </w:pPr>
            <w:r w:rsidRPr="00993515">
              <w:rPr>
                <w:rFonts w:ascii="Arial Narrow" w:hAnsi="Arial Narrow"/>
                <w:b/>
                <w:sz w:val="28"/>
                <w:szCs w:val="28"/>
              </w:rPr>
              <w:t xml:space="preserve">Position Location:      </w:t>
            </w:r>
            <w:r w:rsidR="00E16E27" w:rsidRPr="00993515">
              <w:rPr>
                <w:rFonts w:ascii="Arial Narrow" w:hAnsi="Arial Narrow"/>
                <w:b/>
                <w:sz w:val="28"/>
                <w:szCs w:val="28"/>
              </w:rPr>
              <w:t xml:space="preserve">    </w:t>
            </w:r>
            <w:r w:rsidRPr="00993515">
              <w:rPr>
                <w:rFonts w:ascii="Arial Narrow" w:hAnsi="Arial Narrow"/>
                <w:sz w:val="28"/>
                <w:szCs w:val="28"/>
              </w:rPr>
              <w:t>282 The Terrace, Wellington</w:t>
            </w:r>
            <w:r w:rsidRPr="00993515">
              <w:rPr>
                <w:rFonts w:ascii="Arial Narrow" w:hAnsi="Arial Narrow"/>
                <w:b/>
                <w:sz w:val="28"/>
                <w:szCs w:val="28"/>
              </w:rPr>
              <w:t xml:space="preserve">     </w:t>
            </w:r>
            <w:r w:rsidRPr="00993515">
              <w:rPr>
                <w:rFonts w:ascii="Arial Narrow" w:hAnsi="Arial Narrow"/>
                <w:sz w:val="28"/>
                <w:szCs w:val="28"/>
              </w:rPr>
              <w:t xml:space="preserve">    </w:t>
            </w:r>
          </w:p>
        </w:tc>
      </w:tr>
      <w:tr w:rsidR="00BD5AE0" w:rsidRPr="00993515" w14:paraId="7315C496" w14:textId="77777777" w:rsidTr="000E2A72">
        <w:tc>
          <w:tcPr>
            <w:tcW w:w="9242" w:type="dxa"/>
          </w:tcPr>
          <w:p w14:paraId="0D438A1A" w14:textId="77777777" w:rsidR="00E16E27" w:rsidRPr="00993515" w:rsidRDefault="00E16E27" w:rsidP="00360AB6">
            <w:pPr>
              <w:rPr>
                <w:rFonts w:ascii="Arial Narrow" w:hAnsi="Arial Narrow"/>
                <w:sz w:val="28"/>
                <w:szCs w:val="28"/>
              </w:rPr>
            </w:pPr>
            <w:r w:rsidRPr="00993515">
              <w:rPr>
                <w:rFonts w:ascii="Arial Narrow" w:hAnsi="Arial Narrow"/>
                <w:b/>
                <w:sz w:val="28"/>
                <w:szCs w:val="28"/>
              </w:rPr>
              <w:t xml:space="preserve">Reports to:                      </w:t>
            </w:r>
            <w:r w:rsidRPr="00993515">
              <w:rPr>
                <w:rFonts w:ascii="Arial Narrow" w:hAnsi="Arial Narrow"/>
                <w:sz w:val="28"/>
                <w:szCs w:val="28"/>
              </w:rPr>
              <w:t>Residential Life Manager</w:t>
            </w:r>
          </w:p>
        </w:tc>
      </w:tr>
    </w:tbl>
    <w:p w14:paraId="252390BA" w14:textId="77777777" w:rsidR="000E2A72" w:rsidRPr="00993515" w:rsidRDefault="000E2A72" w:rsidP="00360AB6">
      <w:pPr>
        <w:rPr>
          <w:rFonts w:ascii="Arial Narrow" w:hAnsi="Arial Narrow"/>
        </w:rPr>
      </w:pPr>
    </w:p>
    <w:tbl>
      <w:tblPr>
        <w:tblStyle w:val="TableGrid"/>
        <w:tblW w:w="0" w:type="auto"/>
        <w:tblLook w:val="04A0" w:firstRow="1" w:lastRow="0" w:firstColumn="1" w:lastColumn="0" w:noHBand="0" w:noVBand="1"/>
      </w:tblPr>
      <w:tblGrid>
        <w:gridCol w:w="9016"/>
      </w:tblGrid>
      <w:tr w:rsidR="000E2A72" w:rsidRPr="00993515" w14:paraId="599D8C3C" w14:textId="77777777" w:rsidTr="000E2A72">
        <w:trPr>
          <w:trHeight w:val="387"/>
        </w:trPr>
        <w:tc>
          <w:tcPr>
            <w:tcW w:w="9242" w:type="dxa"/>
          </w:tcPr>
          <w:p w14:paraId="6073E824" w14:textId="77777777" w:rsidR="000E2A72" w:rsidRPr="00993515" w:rsidRDefault="00772EFA" w:rsidP="007B65B3">
            <w:pPr>
              <w:spacing w:line="276" w:lineRule="auto"/>
              <w:jc w:val="center"/>
              <w:rPr>
                <w:rFonts w:ascii="Arial Narrow" w:hAnsi="Arial Narrow"/>
                <w:b/>
                <w:sz w:val="28"/>
                <w:szCs w:val="28"/>
              </w:rPr>
            </w:pPr>
            <w:r w:rsidRPr="00993515">
              <w:rPr>
                <w:rFonts w:ascii="Arial Narrow" w:hAnsi="Arial Narrow"/>
                <w:b/>
                <w:sz w:val="28"/>
                <w:szCs w:val="28"/>
              </w:rPr>
              <w:t>Guiding principles and values</w:t>
            </w:r>
          </w:p>
        </w:tc>
      </w:tr>
      <w:tr w:rsidR="000E2A72" w:rsidRPr="00993515" w14:paraId="3A57B939" w14:textId="77777777" w:rsidTr="000E2A72">
        <w:tc>
          <w:tcPr>
            <w:tcW w:w="9242" w:type="dxa"/>
          </w:tcPr>
          <w:p w14:paraId="0C19CDDD" w14:textId="77777777" w:rsidR="00300A19" w:rsidRPr="00993515" w:rsidRDefault="00300A19" w:rsidP="007B65B3">
            <w:pPr>
              <w:pStyle w:val="ListParagraph"/>
              <w:spacing w:line="276" w:lineRule="auto"/>
              <w:rPr>
                <w:rFonts w:ascii="Arial Narrow" w:hAnsi="Arial Narrow"/>
              </w:rPr>
            </w:pPr>
          </w:p>
          <w:p w14:paraId="54FB589F" w14:textId="77777777" w:rsidR="001D7568" w:rsidRPr="00993515" w:rsidRDefault="001D7568" w:rsidP="007B65B3">
            <w:pPr>
              <w:pStyle w:val="ListParagraph"/>
              <w:numPr>
                <w:ilvl w:val="0"/>
                <w:numId w:val="2"/>
              </w:numPr>
              <w:spacing w:line="276" w:lineRule="auto"/>
              <w:rPr>
                <w:rFonts w:ascii="Arial Narrow" w:hAnsi="Arial Narrow"/>
              </w:rPr>
            </w:pPr>
            <w:r w:rsidRPr="00993515">
              <w:rPr>
                <w:rFonts w:ascii="Arial Narrow" w:hAnsi="Arial Narrow"/>
              </w:rPr>
              <w:t>The guiding philosophy of Victoria House is: Friendship, Community, Success</w:t>
            </w:r>
            <w:r w:rsidR="007C5EFC" w:rsidRPr="00993515">
              <w:rPr>
                <w:rFonts w:ascii="Arial Narrow" w:hAnsi="Arial Narrow"/>
              </w:rPr>
              <w:t>.</w:t>
            </w:r>
          </w:p>
          <w:p w14:paraId="4983B496" w14:textId="77777777" w:rsidR="001D7568" w:rsidRPr="00993515" w:rsidRDefault="001D7568" w:rsidP="007B65B3">
            <w:pPr>
              <w:pStyle w:val="ListParagraph"/>
              <w:numPr>
                <w:ilvl w:val="0"/>
                <w:numId w:val="2"/>
              </w:numPr>
              <w:spacing w:line="276" w:lineRule="auto"/>
              <w:rPr>
                <w:rFonts w:ascii="Arial Narrow" w:hAnsi="Arial Narrow"/>
              </w:rPr>
            </w:pPr>
            <w:r w:rsidRPr="00993515">
              <w:rPr>
                <w:rFonts w:ascii="Arial Narrow" w:hAnsi="Arial Narrow"/>
              </w:rPr>
              <w:t>The provision of a safe, affordable and stable living environment in which residents have access to opportunities to achieve their academic goals and social potential</w:t>
            </w:r>
            <w:r w:rsidR="007C5EFC" w:rsidRPr="00993515">
              <w:rPr>
                <w:rFonts w:ascii="Arial Narrow" w:hAnsi="Arial Narrow"/>
              </w:rPr>
              <w:t>.</w:t>
            </w:r>
          </w:p>
          <w:p w14:paraId="5CB3BCC0" w14:textId="77777777" w:rsidR="001D7568" w:rsidRPr="00993515" w:rsidRDefault="00BD68E8" w:rsidP="007B65B3">
            <w:pPr>
              <w:pStyle w:val="ListParagraph"/>
              <w:numPr>
                <w:ilvl w:val="0"/>
                <w:numId w:val="2"/>
              </w:numPr>
              <w:spacing w:line="276" w:lineRule="auto"/>
              <w:rPr>
                <w:rFonts w:ascii="Arial Narrow" w:hAnsi="Arial Narrow"/>
              </w:rPr>
            </w:pPr>
            <w:r w:rsidRPr="00993515">
              <w:rPr>
                <w:rFonts w:ascii="Arial Narrow" w:hAnsi="Arial Narrow"/>
              </w:rPr>
              <w:t>Active promotion</w:t>
            </w:r>
            <w:r w:rsidR="001D7568" w:rsidRPr="00993515">
              <w:rPr>
                <w:rFonts w:ascii="Arial Narrow" w:hAnsi="Arial Narrow"/>
              </w:rPr>
              <w:t xml:space="preserve"> of a support network </w:t>
            </w:r>
            <w:r w:rsidRPr="00993515">
              <w:rPr>
                <w:rFonts w:ascii="Arial Narrow" w:hAnsi="Arial Narrow"/>
              </w:rPr>
              <w:t>to ensure stud</w:t>
            </w:r>
            <w:r w:rsidR="001D7568" w:rsidRPr="00993515">
              <w:rPr>
                <w:rFonts w:ascii="Arial Narrow" w:hAnsi="Arial Narrow"/>
              </w:rPr>
              <w:t xml:space="preserve">ents </w:t>
            </w:r>
            <w:proofErr w:type="gramStart"/>
            <w:r w:rsidR="001D7568" w:rsidRPr="00993515">
              <w:rPr>
                <w:rFonts w:ascii="Arial Narrow" w:hAnsi="Arial Narrow"/>
              </w:rPr>
              <w:t>are able to</w:t>
            </w:r>
            <w:proofErr w:type="gramEnd"/>
            <w:r w:rsidR="001D7568" w:rsidRPr="00993515">
              <w:rPr>
                <w:rFonts w:ascii="Arial Narrow" w:hAnsi="Arial Narrow"/>
              </w:rPr>
              <w:t xml:space="preserve"> adjust t</w:t>
            </w:r>
            <w:r w:rsidRPr="00993515">
              <w:rPr>
                <w:rFonts w:ascii="Arial Narrow" w:hAnsi="Arial Narrow"/>
              </w:rPr>
              <w:t>o the dynamic of life in a hall of residence an</w:t>
            </w:r>
            <w:r w:rsidR="001D7568" w:rsidRPr="00993515">
              <w:rPr>
                <w:rFonts w:ascii="Arial Narrow" w:hAnsi="Arial Narrow"/>
              </w:rPr>
              <w:t>d at the university in their first year away from home.</w:t>
            </w:r>
          </w:p>
          <w:p w14:paraId="765CFEEB" w14:textId="77777777" w:rsidR="00BD68E8" w:rsidRPr="00993515" w:rsidRDefault="00BD68E8" w:rsidP="00BD68E8">
            <w:pPr>
              <w:pStyle w:val="ListParagraph"/>
              <w:numPr>
                <w:ilvl w:val="0"/>
                <w:numId w:val="2"/>
              </w:numPr>
              <w:spacing w:line="276" w:lineRule="auto"/>
              <w:rPr>
                <w:rFonts w:ascii="Arial Narrow" w:hAnsi="Arial Narrow"/>
              </w:rPr>
            </w:pPr>
            <w:r w:rsidRPr="00993515">
              <w:rPr>
                <w:rFonts w:ascii="Arial Narrow" w:hAnsi="Arial Narrow"/>
              </w:rPr>
              <w:t>Proactive emphasis</w:t>
            </w:r>
            <w:r w:rsidR="001D7568" w:rsidRPr="00993515">
              <w:rPr>
                <w:rFonts w:ascii="Arial Narrow" w:hAnsi="Arial Narrow"/>
              </w:rPr>
              <w:t xml:space="preserve"> on our values and po</w:t>
            </w:r>
            <w:r w:rsidRPr="00993515">
              <w:rPr>
                <w:rFonts w:ascii="Arial Narrow" w:hAnsi="Arial Narrow"/>
              </w:rPr>
              <w:t>int of difference to positively enhance our niche in the tertiary student accommodation market in Wellington</w:t>
            </w:r>
            <w:r w:rsidR="007C5EFC" w:rsidRPr="00993515">
              <w:rPr>
                <w:rFonts w:ascii="Arial Narrow" w:hAnsi="Arial Narrow"/>
              </w:rPr>
              <w:t>.</w:t>
            </w:r>
          </w:p>
          <w:p w14:paraId="68AC7029" w14:textId="77777777" w:rsidR="00300A19" w:rsidRPr="00993515" w:rsidRDefault="00300A19" w:rsidP="00772EFA">
            <w:pPr>
              <w:pStyle w:val="ListParagraph"/>
              <w:rPr>
                <w:rFonts w:ascii="Arial Narrow" w:hAnsi="Arial Narrow"/>
              </w:rPr>
            </w:pPr>
          </w:p>
        </w:tc>
      </w:tr>
    </w:tbl>
    <w:p w14:paraId="5269A1DD" w14:textId="77777777" w:rsidR="00300A19" w:rsidRPr="00993515" w:rsidRDefault="00300A19" w:rsidP="007B65B3">
      <w:pPr>
        <w:rPr>
          <w:rFonts w:ascii="Arial Narrow" w:hAnsi="Arial Narrow"/>
        </w:rPr>
      </w:pPr>
    </w:p>
    <w:tbl>
      <w:tblPr>
        <w:tblStyle w:val="TableGrid"/>
        <w:tblW w:w="0" w:type="auto"/>
        <w:tblLook w:val="04A0" w:firstRow="1" w:lastRow="0" w:firstColumn="1" w:lastColumn="0" w:noHBand="0" w:noVBand="1"/>
      </w:tblPr>
      <w:tblGrid>
        <w:gridCol w:w="9016"/>
      </w:tblGrid>
      <w:tr w:rsidR="008015E7" w:rsidRPr="00993515" w14:paraId="1D1661A9" w14:textId="77777777" w:rsidTr="000E2A72">
        <w:tc>
          <w:tcPr>
            <w:tcW w:w="9242" w:type="dxa"/>
          </w:tcPr>
          <w:p w14:paraId="3973732D" w14:textId="77777777" w:rsidR="008015E7" w:rsidRPr="00993515" w:rsidRDefault="00300A19" w:rsidP="007B65B3">
            <w:pPr>
              <w:spacing w:line="276" w:lineRule="auto"/>
              <w:jc w:val="center"/>
              <w:rPr>
                <w:rFonts w:ascii="Arial Narrow" w:hAnsi="Arial Narrow"/>
                <w:b/>
                <w:sz w:val="28"/>
                <w:szCs w:val="28"/>
              </w:rPr>
            </w:pPr>
            <w:r w:rsidRPr="00993515">
              <w:rPr>
                <w:rFonts w:ascii="Arial Narrow" w:hAnsi="Arial Narrow"/>
                <w:b/>
                <w:sz w:val="28"/>
                <w:szCs w:val="28"/>
              </w:rPr>
              <w:t>Role Purpose and Scope</w:t>
            </w:r>
          </w:p>
        </w:tc>
      </w:tr>
      <w:tr w:rsidR="00300A19" w:rsidRPr="00993515" w14:paraId="35E346C1" w14:textId="77777777" w:rsidTr="000E2A72">
        <w:tc>
          <w:tcPr>
            <w:tcW w:w="9242" w:type="dxa"/>
          </w:tcPr>
          <w:p w14:paraId="7EAD61D7" w14:textId="77777777" w:rsidR="00300A19" w:rsidRPr="00993515" w:rsidRDefault="00300A19" w:rsidP="007B65B3">
            <w:pPr>
              <w:spacing w:line="276" w:lineRule="auto"/>
              <w:rPr>
                <w:rFonts w:ascii="Arial Narrow" w:hAnsi="Arial Narrow"/>
              </w:rPr>
            </w:pPr>
          </w:p>
          <w:p w14:paraId="5C8F5FF4" w14:textId="77777777" w:rsidR="00300A19" w:rsidRPr="00993515" w:rsidRDefault="00300A19" w:rsidP="007B65B3">
            <w:pPr>
              <w:spacing w:line="276" w:lineRule="auto"/>
              <w:rPr>
                <w:rFonts w:ascii="Arial Narrow" w:hAnsi="Arial Narrow"/>
              </w:rPr>
            </w:pPr>
            <w:r w:rsidRPr="00993515">
              <w:rPr>
                <w:rFonts w:ascii="Arial Narrow" w:hAnsi="Arial Narrow"/>
              </w:rPr>
              <w:t>Residential Assistants (RAs) are appointed to assist the Head of Hall</w:t>
            </w:r>
            <w:r w:rsidR="0024376A" w:rsidRPr="00993515">
              <w:rPr>
                <w:rFonts w:ascii="Arial Narrow" w:hAnsi="Arial Narrow"/>
              </w:rPr>
              <w:t>,</w:t>
            </w:r>
            <w:r w:rsidR="00772EFA" w:rsidRPr="00993515">
              <w:rPr>
                <w:rFonts w:ascii="Arial Narrow" w:hAnsi="Arial Narrow"/>
              </w:rPr>
              <w:t xml:space="preserve"> </w:t>
            </w:r>
            <w:r w:rsidRPr="00993515">
              <w:rPr>
                <w:rFonts w:ascii="Arial Narrow" w:hAnsi="Arial Narrow"/>
              </w:rPr>
              <w:t>Residential Life Manager</w:t>
            </w:r>
            <w:r w:rsidR="0024376A" w:rsidRPr="00993515">
              <w:rPr>
                <w:rFonts w:ascii="Arial Narrow" w:hAnsi="Arial Narrow"/>
              </w:rPr>
              <w:t xml:space="preserve"> and Administrator</w:t>
            </w:r>
            <w:r w:rsidRPr="00993515">
              <w:rPr>
                <w:rFonts w:ascii="Arial Narrow" w:hAnsi="Arial Narrow"/>
              </w:rPr>
              <w:t xml:space="preserve"> at Victoria House. RAs take a full and active part in the life of the Victoria House community and act as role models for residents. They are required to assist in mentoring, monitoring behaviour, arranging activities and creating learning opportunities for residents to develop academically and socially. </w:t>
            </w:r>
          </w:p>
          <w:p w14:paraId="0360EE62" w14:textId="77777777" w:rsidR="00300A19" w:rsidRPr="00993515" w:rsidRDefault="00300A19" w:rsidP="007B65B3">
            <w:pPr>
              <w:spacing w:line="276" w:lineRule="auto"/>
              <w:rPr>
                <w:rFonts w:ascii="Arial Narrow" w:hAnsi="Arial Narrow"/>
              </w:rPr>
            </w:pPr>
          </w:p>
          <w:p w14:paraId="38A5D7CE" w14:textId="77777777" w:rsidR="00300A19" w:rsidRPr="00993515" w:rsidRDefault="00300A19" w:rsidP="007B65B3">
            <w:pPr>
              <w:spacing w:line="276" w:lineRule="auto"/>
              <w:rPr>
                <w:rFonts w:ascii="Arial Narrow" w:hAnsi="Arial Narrow"/>
              </w:rPr>
            </w:pPr>
            <w:r w:rsidRPr="00993515">
              <w:rPr>
                <w:rFonts w:ascii="Arial Narrow" w:hAnsi="Arial Narrow"/>
              </w:rPr>
              <w:t xml:space="preserve">Each RA will be allocated a group of residents and take </w:t>
            </w:r>
            <w:proofErr w:type="gramStart"/>
            <w:r w:rsidRPr="00993515">
              <w:rPr>
                <w:rFonts w:ascii="Arial Narrow" w:hAnsi="Arial Narrow"/>
              </w:rPr>
              <w:t>particular responsibility</w:t>
            </w:r>
            <w:proofErr w:type="gramEnd"/>
            <w:r w:rsidRPr="00993515">
              <w:rPr>
                <w:rFonts w:ascii="Arial Narrow" w:hAnsi="Arial Narrow"/>
              </w:rPr>
              <w:t xml:space="preserve"> for ensuring they are aware of the operation of the hall and the support available. </w:t>
            </w:r>
          </w:p>
          <w:p w14:paraId="4D54C823" w14:textId="77777777" w:rsidR="00300A19" w:rsidRPr="00993515" w:rsidRDefault="00300A19" w:rsidP="007B65B3">
            <w:pPr>
              <w:spacing w:line="276" w:lineRule="auto"/>
              <w:rPr>
                <w:rFonts w:ascii="Arial Narrow" w:hAnsi="Arial Narrow"/>
              </w:rPr>
            </w:pPr>
          </w:p>
          <w:p w14:paraId="488EB96F" w14:textId="77777777" w:rsidR="00300A19" w:rsidRPr="00993515" w:rsidRDefault="00300A19" w:rsidP="007B65B3">
            <w:pPr>
              <w:spacing w:line="276" w:lineRule="auto"/>
              <w:rPr>
                <w:rFonts w:ascii="Arial Narrow" w:hAnsi="Arial Narrow"/>
              </w:rPr>
            </w:pPr>
            <w:r w:rsidRPr="00993515">
              <w:rPr>
                <w:rFonts w:ascii="Arial Narrow" w:hAnsi="Arial Narrow"/>
              </w:rPr>
              <w:t xml:space="preserve">Residential Assistants will work a weekly roster each week, including weekends, evenings and university breaks. </w:t>
            </w:r>
          </w:p>
          <w:p w14:paraId="266CC58C" w14:textId="77777777" w:rsidR="00300A19" w:rsidRPr="00993515" w:rsidRDefault="00300A19" w:rsidP="007B65B3">
            <w:pPr>
              <w:spacing w:line="276" w:lineRule="auto"/>
              <w:rPr>
                <w:rFonts w:ascii="Arial Narrow" w:hAnsi="Arial Narrow"/>
              </w:rPr>
            </w:pPr>
          </w:p>
        </w:tc>
      </w:tr>
    </w:tbl>
    <w:p w14:paraId="6B1E2B1C" w14:textId="77777777" w:rsidR="00F12666" w:rsidRPr="00993515" w:rsidRDefault="00F12666" w:rsidP="007B65B3">
      <w:pPr>
        <w:rPr>
          <w:rFonts w:ascii="Arial Narrow" w:hAnsi="Arial Narrow"/>
        </w:rPr>
      </w:pPr>
    </w:p>
    <w:p w14:paraId="7F68B892" w14:textId="77777777" w:rsidR="00772EFA" w:rsidRPr="00993515" w:rsidRDefault="00772EFA" w:rsidP="007B65B3">
      <w:pPr>
        <w:rPr>
          <w:rFonts w:ascii="Arial Narrow" w:hAnsi="Arial Narrow"/>
        </w:rPr>
      </w:pPr>
    </w:p>
    <w:p w14:paraId="6F7DAC5A" w14:textId="77777777" w:rsidR="00772EFA" w:rsidRPr="00993515" w:rsidRDefault="00772EFA" w:rsidP="007B65B3">
      <w:pPr>
        <w:rPr>
          <w:rFonts w:ascii="Arial Narrow" w:hAnsi="Arial Narrow"/>
        </w:rPr>
      </w:pPr>
    </w:p>
    <w:p w14:paraId="4349E784" w14:textId="77777777" w:rsidR="00772EFA" w:rsidRPr="00993515" w:rsidRDefault="00772EFA" w:rsidP="007B65B3">
      <w:pPr>
        <w:rPr>
          <w:rFonts w:ascii="Arial Narrow" w:hAnsi="Arial Narrow"/>
        </w:rPr>
      </w:pPr>
    </w:p>
    <w:p w14:paraId="05437F4F" w14:textId="77777777" w:rsidR="00772EFA" w:rsidRPr="00993515" w:rsidRDefault="00772EFA" w:rsidP="007B65B3">
      <w:pPr>
        <w:rPr>
          <w:rFonts w:ascii="Arial Narrow" w:hAnsi="Arial Narrow"/>
        </w:rPr>
      </w:pPr>
    </w:p>
    <w:p w14:paraId="0977B0B3" w14:textId="77777777" w:rsidR="00772EFA" w:rsidRDefault="00772EFA" w:rsidP="007B65B3">
      <w:pPr>
        <w:rPr>
          <w:rFonts w:ascii="Arial Narrow" w:hAnsi="Arial Narrow"/>
        </w:rPr>
      </w:pPr>
    </w:p>
    <w:p w14:paraId="4FC282F1" w14:textId="77777777" w:rsidR="008F54AF" w:rsidRDefault="008F54AF" w:rsidP="007B65B3">
      <w:pPr>
        <w:rPr>
          <w:rFonts w:ascii="Arial Narrow" w:hAnsi="Arial Narrow"/>
        </w:rPr>
      </w:pPr>
    </w:p>
    <w:p w14:paraId="74262F10" w14:textId="77777777" w:rsidR="008F54AF" w:rsidRPr="00993515" w:rsidRDefault="008F54AF" w:rsidP="007B65B3">
      <w:pPr>
        <w:rPr>
          <w:rFonts w:ascii="Arial Narrow" w:hAnsi="Arial Narrow"/>
        </w:rPr>
      </w:pPr>
    </w:p>
    <w:p w14:paraId="77E87F02" w14:textId="77777777" w:rsidR="00772EFA" w:rsidRPr="00993515" w:rsidRDefault="00772EFA" w:rsidP="007B65B3">
      <w:pPr>
        <w:rPr>
          <w:rFonts w:ascii="Arial Narrow" w:hAnsi="Arial Narrow"/>
        </w:rPr>
      </w:pPr>
    </w:p>
    <w:p w14:paraId="2D5D55DB" w14:textId="77777777" w:rsidR="00772EFA" w:rsidRDefault="00772EFA" w:rsidP="007B65B3">
      <w:pPr>
        <w:rPr>
          <w:rFonts w:ascii="Arial Narrow" w:hAnsi="Arial Narrow"/>
        </w:rPr>
      </w:pPr>
    </w:p>
    <w:p w14:paraId="70B37C36" w14:textId="77777777" w:rsidR="003D5C4B" w:rsidRPr="00993515" w:rsidRDefault="003D5C4B" w:rsidP="007B65B3">
      <w:pPr>
        <w:rPr>
          <w:rFonts w:ascii="Arial Narrow" w:hAnsi="Arial Narrow"/>
        </w:rPr>
      </w:pPr>
    </w:p>
    <w:tbl>
      <w:tblPr>
        <w:tblStyle w:val="TableGrid"/>
        <w:tblW w:w="0" w:type="auto"/>
        <w:tblLook w:val="04A0" w:firstRow="1" w:lastRow="0" w:firstColumn="1" w:lastColumn="0" w:noHBand="0" w:noVBand="1"/>
      </w:tblPr>
      <w:tblGrid>
        <w:gridCol w:w="9016"/>
      </w:tblGrid>
      <w:tr w:rsidR="00E65C3B" w:rsidRPr="00993515" w14:paraId="1425BEBB" w14:textId="77777777" w:rsidTr="008D5A15">
        <w:tc>
          <w:tcPr>
            <w:tcW w:w="9242" w:type="dxa"/>
          </w:tcPr>
          <w:p w14:paraId="30B112AA" w14:textId="77777777" w:rsidR="00772EFA" w:rsidRPr="00993515" w:rsidRDefault="00772EFA" w:rsidP="008D5A15">
            <w:pPr>
              <w:spacing w:line="276" w:lineRule="auto"/>
              <w:jc w:val="center"/>
              <w:rPr>
                <w:rFonts w:ascii="Arial Narrow" w:hAnsi="Arial Narrow"/>
                <w:b/>
                <w:sz w:val="28"/>
                <w:szCs w:val="28"/>
              </w:rPr>
            </w:pPr>
            <w:r w:rsidRPr="00993515">
              <w:rPr>
                <w:rFonts w:ascii="Arial Narrow" w:hAnsi="Arial Narrow"/>
                <w:b/>
                <w:sz w:val="28"/>
                <w:szCs w:val="28"/>
              </w:rPr>
              <w:t>Role Requirements</w:t>
            </w:r>
          </w:p>
        </w:tc>
      </w:tr>
      <w:tr w:rsidR="00E65C3B" w:rsidRPr="00993515" w14:paraId="01254C91" w14:textId="77777777" w:rsidTr="008D5A15">
        <w:tc>
          <w:tcPr>
            <w:tcW w:w="9242" w:type="dxa"/>
          </w:tcPr>
          <w:p w14:paraId="0712BD8A" w14:textId="77777777" w:rsidR="00772EFA" w:rsidRPr="00993515" w:rsidRDefault="00772EFA" w:rsidP="008D5A15">
            <w:pPr>
              <w:spacing w:line="276" w:lineRule="auto"/>
              <w:rPr>
                <w:rFonts w:ascii="Arial Narrow" w:hAnsi="Arial Narrow"/>
              </w:rPr>
            </w:pPr>
          </w:p>
          <w:p w14:paraId="74FE140C" w14:textId="77777777"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 xml:space="preserve">2 years of successful tertiary study is desirable, but not mandatory. </w:t>
            </w:r>
          </w:p>
          <w:p w14:paraId="5254040C" w14:textId="54D34096"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RAs need to be available fo</w:t>
            </w:r>
            <w:r w:rsidR="00C84D79" w:rsidRPr="00993515">
              <w:rPr>
                <w:rFonts w:ascii="Arial Narrow" w:hAnsi="Arial Narrow"/>
              </w:rPr>
              <w:t xml:space="preserve">r full time training from </w:t>
            </w:r>
            <w:r w:rsidR="008438F8">
              <w:rPr>
                <w:rFonts w:ascii="Arial Narrow" w:hAnsi="Arial Narrow"/>
              </w:rPr>
              <w:t>late January 20</w:t>
            </w:r>
            <w:r w:rsidR="00A205E5">
              <w:rPr>
                <w:rFonts w:ascii="Arial Narrow" w:hAnsi="Arial Narrow"/>
              </w:rPr>
              <w:t>20</w:t>
            </w:r>
            <w:r w:rsidRPr="00993515">
              <w:rPr>
                <w:rFonts w:ascii="Arial Narrow" w:hAnsi="Arial Narrow"/>
              </w:rPr>
              <w:t xml:space="preserve"> until</w:t>
            </w:r>
            <w:r w:rsidR="00C84D79" w:rsidRPr="00993515">
              <w:rPr>
                <w:rFonts w:ascii="Arial Narrow" w:hAnsi="Arial Narrow"/>
              </w:rPr>
              <w:t xml:space="preserve"> the end of Resident Orientation Week. There will also be additional training during the year in the trimester breaks. Actual dates will be confirmed. </w:t>
            </w:r>
          </w:p>
          <w:p w14:paraId="7C2C2B94" w14:textId="77777777"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 xml:space="preserve">RAs are required to live in the Hall and be full participants in the life of the Hall. </w:t>
            </w:r>
          </w:p>
          <w:p w14:paraId="4590CA32" w14:textId="77777777"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 xml:space="preserve">RAs must be able to demonstrate leadership skills. </w:t>
            </w:r>
          </w:p>
          <w:p w14:paraId="5EA9BCB3" w14:textId="77777777"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 xml:space="preserve">Experience of working or living with people from other cultures is desirable. </w:t>
            </w:r>
          </w:p>
          <w:p w14:paraId="30B90561" w14:textId="77777777"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 xml:space="preserve">RAs must have strong communication and interpersonal skills. </w:t>
            </w:r>
          </w:p>
          <w:p w14:paraId="451038B9" w14:textId="77777777" w:rsidR="00772EFA" w:rsidRPr="00993515" w:rsidRDefault="00772EFA" w:rsidP="00772EFA">
            <w:pPr>
              <w:pStyle w:val="ListParagraph"/>
              <w:numPr>
                <w:ilvl w:val="0"/>
                <w:numId w:val="16"/>
              </w:numPr>
              <w:spacing w:line="276" w:lineRule="auto"/>
              <w:rPr>
                <w:rFonts w:ascii="Arial Narrow" w:hAnsi="Arial Narrow"/>
              </w:rPr>
            </w:pPr>
            <w:r w:rsidRPr="00993515">
              <w:rPr>
                <w:rFonts w:ascii="Arial Narrow" w:hAnsi="Arial Narrow"/>
              </w:rPr>
              <w:t xml:space="preserve">Have knowledge of the tertiary sector in general and ideally the VUW </w:t>
            </w:r>
            <w:proofErr w:type="gramStart"/>
            <w:r w:rsidRPr="00993515">
              <w:rPr>
                <w:rFonts w:ascii="Arial Narrow" w:hAnsi="Arial Narrow"/>
              </w:rPr>
              <w:t>environment in particular</w:t>
            </w:r>
            <w:proofErr w:type="gramEnd"/>
            <w:r w:rsidRPr="00993515">
              <w:rPr>
                <w:rFonts w:ascii="Arial Narrow" w:hAnsi="Arial Narrow"/>
              </w:rPr>
              <w:t xml:space="preserve">. </w:t>
            </w:r>
          </w:p>
          <w:p w14:paraId="1A5CECEC" w14:textId="77777777" w:rsidR="00772EFA" w:rsidRPr="00993515" w:rsidRDefault="00772EFA" w:rsidP="008D5A15">
            <w:pPr>
              <w:spacing w:line="276" w:lineRule="auto"/>
              <w:rPr>
                <w:rFonts w:ascii="Arial Narrow" w:hAnsi="Arial Narrow"/>
              </w:rPr>
            </w:pPr>
          </w:p>
          <w:p w14:paraId="79F9D9CB" w14:textId="77777777" w:rsidR="00772EFA" w:rsidRPr="00993515" w:rsidRDefault="00772EFA" w:rsidP="008D5A15">
            <w:pPr>
              <w:spacing w:line="276" w:lineRule="auto"/>
              <w:rPr>
                <w:rFonts w:ascii="Arial Narrow" w:hAnsi="Arial Narrow"/>
              </w:rPr>
            </w:pPr>
          </w:p>
        </w:tc>
      </w:tr>
    </w:tbl>
    <w:p w14:paraId="0EF7080F" w14:textId="77777777" w:rsidR="00300A19" w:rsidRPr="00993515" w:rsidRDefault="00300A19" w:rsidP="007B65B3">
      <w:pPr>
        <w:rPr>
          <w:rFonts w:ascii="Arial Narrow" w:hAnsi="Arial Narrow"/>
        </w:rPr>
      </w:pPr>
    </w:p>
    <w:tbl>
      <w:tblPr>
        <w:tblStyle w:val="TableGrid"/>
        <w:tblW w:w="0" w:type="auto"/>
        <w:tblLook w:val="04A0" w:firstRow="1" w:lastRow="0" w:firstColumn="1" w:lastColumn="0" w:noHBand="0" w:noVBand="1"/>
      </w:tblPr>
      <w:tblGrid>
        <w:gridCol w:w="9016"/>
      </w:tblGrid>
      <w:tr w:rsidR="00131B4F" w:rsidRPr="00993515" w14:paraId="3EAFC70F" w14:textId="77777777" w:rsidTr="000E2A72">
        <w:tc>
          <w:tcPr>
            <w:tcW w:w="9242" w:type="dxa"/>
          </w:tcPr>
          <w:p w14:paraId="35FCCF77" w14:textId="77777777" w:rsidR="00300A19" w:rsidRPr="00993515" w:rsidRDefault="00300A19" w:rsidP="007B65B3">
            <w:pPr>
              <w:spacing w:line="276" w:lineRule="auto"/>
              <w:jc w:val="center"/>
              <w:rPr>
                <w:rFonts w:ascii="Arial Narrow" w:hAnsi="Arial Narrow"/>
              </w:rPr>
            </w:pPr>
            <w:r w:rsidRPr="00993515">
              <w:rPr>
                <w:rFonts w:ascii="Arial Narrow" w:hAnsi="Arial Narrow"/>
                <w:b/>
                <w:sz w:val="28"/>
                <w:szCs w:val="28"/>
              </w:rPr>
              <w:t>Key Result Areas</w:t>
            </w:r>
            <w:r w:rsidR="00C84D79" w:rsidRPr="00993515">
              <w:rPr>
                <w:rFonts w:ascii="Arial Narrow" w:hAnsi="Arial Narrow"/>
                <w:b/>
                <w:sz w:val="28"/>
                <w:szCs w:val="28"/>
              </w:rPr>
              <w:t xml:space="preserve"> and Performance Measures</w:t>
            </w:r>
          </w:p>
        </w:tc>
      </w:tr>
      <w:tr w:rsidR="00131B4F" w:rsidRPr="00993515" w14:paraId="129BA9D1" w14:textId="77777777" w:rsidTr="000E2A72">
        <w:tc>
          <w:tcPr>
            <w:tcW w:w="9242" w:type="dxa"/>
          </w:tcPr>
          <w:p w14:paraId="78745CDE" w14:textId="77777777" w:rsidR="00300A19" w:rsidRPr="00993515" w:rsidRDefault="00300A19" w:rsidP="007B65B3">
            <w:pPr>
              <w:spacing w:line="276" w:lineRule="auto"/>
              <w:rPr>
                <w:rFonts w:ascii="Arial Narrow" w:hAnsi="Arial Narrow"/>
              </w:rPr>
            </w:pPr>
          </w:p>
          <w:p w14:paraId="231BA95C" w14:textId="77777777" w:rsidR="00300A19" w:rsidRPr="00993515" w:rsidRDefault="00300A19" w:rsidP="007B65B3">
            <w:pPr>
              <w:pStyle w:val="ListParagraph"/>
              <w:numPr>
                <w:ilvl w:val="0"/>
                <w:numId w:val="3"/>
              </w:numPr>
              <w:spacing w:line="276" w:lineRule="auto"/>
              <w:rPr>
                <w:rFonts w:ascii="Arial Narrow" w:hAnsi="Arial Narrow"/>
              </w:rPr>
            </w:pPr>
            <w:r w:rsidRPr="00993515">
              <w:rPr>
                <w:rFonts w:ascii="Arial Narrow" w:hAnsi="Arial Narrow"/>
                <w:b/>
              </w:rPr>
              <w:t>Academic:</w:t>
            </w:r>
          </w:p>
          <w:p w14:paraId="773CF9DF" w14:textId="77777777" w:rsidR="00300A19" w:rsidRPr="00993515" w:rsidRDefault="00360AB6" w:rsidP="007B65B3">
            <w:pPr>
              <w:pStyle w:val="ListParagraph"/>
              <w:spacing w:line="276" w:lineRule="auto"/>
              <w:rPr>
                <w:rFonts w:ascii="Arial Narrow" w:hAnsi="Arial Narrow"/>
                <w:i/>
              </w:rPr>
            </w:pPr>
            <w:r w:rsidRPr="00993515">
              <w:rPr>
                <w:rFonts w:ascii="Arial Narrow" w:hAnsi="Arial Narrow"/>
                <w:i/>
              </w:rPr>
              <w:t xml:space="preserve">RAs must support the academic endeavours of residents in their studies at the University. </w:t>
            </w:r>
          </w:p>
          <w:p w14:paraId="794ADCD7" w14:textId="77777777" w:rsidR="00360AB6" w:rsidRPr="00993515" w:rsidRDefault="00360AB6" w:rsidP="007B65B3">
            <w:pPr>
              <w:pStyle w:val="ListParagraph"/>
              <w:numPr>
                <w:ilvl w:val="0"/>
                <w:numId w:val="4"/>
              </w:numPr>
              <w:spacing w:line="276" w:lineRule="auto"/>
              <w:rPr>
                <w:rFonts w:ascii="Arial Narrow" w:hAnsi="Arial Narrow"/>
              </w:rPr>
            </w:pPr>
            <w:r w:rsidRPr="00993515">
              <w:rPr>
                <w:rFonts w:ascii="Arial Narrow" w:hAnsi="Arial Narrow"/>
              </w:rPr>
              <w:t xml:space="preserve">RAs supervise residents’ behaviour to ensure that </w:t>
            </w:r>
            <w:r w:rsidR="00144349" w:rsidRPr="00993515">
              <w:rPr>
                <w:rFonts w:ascii="Arial Narrow" w:hAnsi="Arial Narrow"/>
              </w:rPr>
              <w:t>community standards are adhered to</w:t>
            </w:r>
            <w:r w:rsidRPr="00993515">
              <w:rPr>
                <w:rFonts w:ascii="Arial Narrow" w:hAnsi="Arial Narrow"/>
              </w:rPr>
              <w:t xml:space="preserve">. </w:t>
            </w:r>
          </w:p>
          <w:p w14:paraId="4807159F" w14:textId="77777777" w:rsidR="00360AB6" w:rsidRPr="00993515" w:rsidRDefault="00360AB6" w:rsidP="007B65B3">
            <w:pPr>
              <w:pStyle w:val="ListParagraph"/>
              <w:numPr>
                <w:ilvl w:val="0"/>
                <w:numId w:val="4"/>
              </w:numPr>
              <w:spacing w:line="276" w:lineRule="auto"/>
              <w:rPr>
                <w:rFonts w:ascii="Arial Narrow" w:hAnsi="Arial Narrow"/>
              </w:rPr>
            </w:pPr>
            <w:r w:rsidRPr="00993515">
              <w:rPr>
                <w:rFonts w:ascii="Arial Narrow" w:hAnsi="Arial Narrow"/>
              </w:rPr>
              <w:t xml:space="preserve">RAs should be familiar with residents’ academic progress. </w:t>
            </w:r>
          </w:p>
          <w:p w14:paraId="52D555CB" w14:textId="77777777" w:rsidR="00360AB6" w:rsidRPr="00993515" w:rsidRDefault="00360AB6" w:rsidP="007B65B3">
            <w:pPr>
              <w:pStyle w:val="ListParagraph"/>
              <w:numPr>
                <w:ilvl w:val="0"/>
                <w:numId w:val="4"/>
              </w:numPr>
              <w:spacing w:line="276" w:lineRule="auto"/>
              <w:rPr>
                <w:rFonts w:ascii="Arial Narrow" w:hAnsi="Arial Narrow"/>
              </w:rPr>
            </w:pPr>
            <w:r w:rsidRPr="00993515">
              <w:rPr>
                <w:rFonts w:ascii="Arial Narrow" w:hAnsi="Arial Narrow"/>
              </w:rPr>
              <w:t xml:space="preserve">Maintain an awareness of major assessment demands and, when required, refer students to appropriate help. </w:t>
            </w:r>
          </w:p>
          <w:p w14:paraId="5D492F33" w14:textId="77777777" w:rsidR="00EE6ACD" w:rsidRPr="00993515" w:rsidRDefault="00EE6ACD" w:rsidP="00EE6ACD">
            <w:pPr>
              <w:pStyle w:val="ListParagraph"/>
              <w:spacing w:line="276" w:lineRule="auto"/>
              <w:ind w:left="1080"/>
              <w:rPr>
                <w:rFonts w:ascii="Arial Narrow" w:hAnsi="Arial Narrow"/>
              </w:rPr>
            </w:pPr>
          </w:p>
          <w:p w14:paraId="5BA4AB4A" w14:textId="77777777" w:rsidR="00EE6ACD" w:rsidRPr="00993515" w:rsidRDefault="00EE6ACD" w:rsidP="00EE6ACD">
            <w:pPr>
              <w:ind w:left="720"/>
              <w:rPr>
                <w:rFonts w:ascii="Arial Narrow" w:hAnsi="Arial Narrow"/>
                <w:i/>
              </w:rPr>
            </w:pPr>
            <w:r w:rsidRPr="00993515">
              <w:rPr>
                <w:rFonts w:ascii="Arial Narrow" w:hAnsi="Arial Narrow"/>
                <w:i/>
              </w:rPr>
              <w:t>Performance measure:</w:t>
            </w:r>
          </w:p>
          <w:p w14:paraId="574C2813" w14:textId="77777777" w:rsidR="00EE6ACD" w:rsidRPr="00993515" w:rsidRDefault="00EE6ACD" w:rsidP="00EE6ACD">
            <w:pPr>
              <w:pStyle w:val="ListParagraph"/>
              <w:numPr>
                <w:ilvl w:val="0"/>
                <w:numId w:val="23"/>
              </w:numPr>
              <w:rPr>
                <w:rFonts w:ascii="Arial Narrow" w:hAnsi="Arial Narrow"/>
                <w:i/>
              </w:rPr>
            </w:pPr>
            <w:r w:rsidRPr="00993515">
              <w:rPr>
                <w:rFonts w:ascii="Arial Narrow" w:hAnsi="Arial Narrow"/>
                <w:i/>
              </w:rPr>
              <w:t>Complete 2 interviews with their residents during the year</w:t>
            </w:r>
            <w:r w:rsidR="008F54AF">
              <w:rPr>
                <w:rFonts w:ascii="Arial Narrow" w:hAnsi="Arial Narrow"/>
                <w:i/>
              </w:rPr>
              <w:t>.</w:t>
            </w:r>
          </w:p>
          <w:p w14:paraId="1FAA33DA" w14:textId="77777777" w:rsidR="001E754F" w:rsidRPr="00993515" w:rsidRDefault="001E754F" w:rsidP="00EE6ACD">
            <w:pPr>
              <w:pStyle w:val="ListParagraph"/>
              <w:numPr>
                <w:ilvl w:val="0"/>
                <w:numId w:val="23"/>
              </w:numPr>
              <w:rPr>
                <w:rFonts w:ascii="Arial Narrow" w:hAnsi="Arial Narrow"/>
                <w:i/>
              </w:rPr>
            </w:pPr>
            <w:r w:rsidRPr="00993515">
              <w:rPr>
                <w:rFonts w:ascii="Arial Narrow" w:hAnsi="Arial Narrow"/>
                <w:i/>
              </w:rPr>
              <w:t>Follow all polic</w:t>
            </w:r>
            <w:r w:rsidR="00BF451E">
              <w:rPr>
                <w:rFonts w:ascii="Arial Narrow" w:hAnsi="Arial Narrow"/>
                <w:i/>
              </w:rPr>
              <w:t>ies as outlined in the Resident</w:t>
            </w:r>
            <w:r w:rsidRPr="00993515">
              <w:rPr>
                <w:rFonts w:ascii="Arial Narrow" w:hAnsi="Arial Narrow"/>
                <w:i/>
              </w:rPr>
              <w:t xml:space="preserve"> Handbook and RA Manual</w:t>
            </w:r>
            <w:r w:rsidR="008F54AF">
              <w:rPr>
                <w:rFonts w:ascii="Arial Narrow" w:hAnsi="Arial Narrow"/>
                <w:i/>
              </w:rPr>
              <w:t>.</w:t>
            </w:r>
          </w:p>
          <w:p w14:paraId="5F93E897" w14:textId="77777777" w:rsidR="00360AB6" w:rsidRPr="00993515" w:rsidRDefault="00360AB6" w:rsidP="007B65B3">
            <w:pPr>
              <w:spacing w:line="276" w:lineRule="auto"/>
              <w:rPr>
                <w:rFonts w:ascii="Arial Narrow" w:hAnsi="Arial Narrow"/>
              </w:rPr>
            </w:pPr>
          </w:p>
          <w:p w14:paraId="484EE41D" w14:textId="77777777" w:rsidR="00360AB6" w:rsidRPr="00993515" w:rsidRDefault="00360AB6" w:rsidP="007B65B3">
            <w:pPr>
              <w:pStyle w:val="ListParagraph"/>
              <w:numPr>
                <w:ilvl w:val="0"/>
                <w:numId w:val="3"/>
              </w:numPr>
              <w:spacing w:line="276" w:lineRule="auto"/>
              <w:rPr>
                <w:rFonts w:ascii="Arial Narrow" w:hAnsi="Arial Narrow"/>
              </w:rPr>
            </w:pPr>
            <w:r w:rsidRPr="00993515">
              <w:rPr>
                <w:rFonts w:ascii="Arial Narrow" w:hAnsi="Arial Narrow"/>
                <w:b/>
              </w:rPr>
              <w:t>Social:</w:t>
            </w:r>
          </w:p>
          <w:p w14:paraId="1591FEA9" w14:textId="77777777" w:rsidR="00360AB6" w:rsidRPr="00993515" w:rsidRDefault="00360AB6" w:rsidP="007B65B3">
            <w:pPr>
              <w:pStyle w:val="ListParagraph"/>
              <w:spacing w:line="276" w:lineRule="auto"/>
              <w:rPr>
                <w:rFonts w:ascii="Arial Narrow" w:hAnsi="Arial Narrow"/>
                <w:i/>
              </w:rPr>
            </w:pPr>
            <w:r w:rsidRPr="00993515">
              <w:rPr>
                <w:rFonts w:ascii="Arial Narrow" w:hAnsi="Arial Narrow"/>
                <w:i/>
              </w:rPr>
              <w:t>RAs foster a sense of belonging, community and family at Victoria House, amongst residents and staff.</w:t>
            </w:r>
          </w:p>
          <w:p w14:paraId="1CE34FDF" w14:textId="77777777" w:rsidR="00360AB6"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 xml:space="preserve">Ensure that residents feel welcome upon </w:t>
            </w:r>
            <w:r w:rsidR="00144349" w:rsidRPr="00993515">
              <w:rPr>
                <w:rFonts w:ascii="Arial Narrow" w:hAnsi="Arial Narrow"/>
              </w:rPr>
              <w:t>move-in day</w:t>
            </w:r>
            <w:r w:rsidRPr="00993515">
              <w:rPr>
                <w:rFonts w:ascii="Arial Narrow" w:hAnsi="Arial Narrow"/>
              </w:rPr>
              <w:t xml:space="preserve">. </w:t>
            </w:r>
          </w:p>
          <w:p w14:paraId="577BD382" w14:textId="77777777" w:rsidR="00144349" w:rsidRPr="00993515" w:rsidRDefault="00144349" w:rsidP="007B65B3">
            <w:pPr>
              <w:pStyle w:val="ListParagraph"/>
              <w:numPr>
                <w:ilvl w:val="0"/>
                <w:numId w:val="5"/>
              </w:numPr>
              <w:spacing w:line="276" w:lineRule="auto"/>
              <w:rPr>
                <w:rFonts w:ascii="Arial Narrow" w:hAnsi="Arial Narrow"/>
              </w:rPr>
            </w:pPr>
            <w:r w:rsidRPr="00993515">
              <w:rPr>
                <w:rFonts w:ascii="Arial Narrow" w:hAnsi="Arial Narrow"/>
              </w:rPr>
              <w:t xml:space="preserve">Ensure they have a positive involvement on Open Day. </w:t>
            </w:r>
          </w:p>
          <w:p w14:paraId="446E1697" w14:textId="77777777" w:rsidR="00360AB6"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Organise</w:t>
            </w:r>
            <w:r w:rsidR="00EE6ACD" w:rsidRPr="00993515">
              <w:rPr>
                <w:rFonts w:ascii="Arial Narrow" w:hAnsi="Arial Narrow"/>
              </w:rPr>
              <w:t xml:space="preserve"> </w:t>
            </w:r>
            <w:r w:rsidRPr="00993515">
              <w:rPr>
                <w:rFonts w:ascii="Arial Narrow" w:hAnsi="Arial Narrow"/>
              </w:rPr>
              <w:t xml:space="preserve">activities to assist residents in fostering a community. </w:t>
            </w:r>
          </w:p>
          <w:p w14:paraId="4E657C11" w14:textId="77777777" w:rsidR="00360AB6"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 xml:space="preserve">Ensure that </w:t>
            </w:r>
            <w:proofErr w:type="gramStart"/>
            <w:r w:rsidRPr="00993515">
              <w:rPr>
                <w:rFonts w:ascii="Arial Narrow" w:hAnsi="Arial Narrow"/>
              </w:rPr>
              <w:t>residents</w:t>
            </w:r>
            <w:r w:rsidR="00144349" w:rsidRPr="00993515">
              <w:rPr>
                <w:rFonts w:ascii="Arial Narrow" w:hAnsi="Arial Narrow"/>
              </w:rPr>
              <w:t>’</w:t>
            </w:r>
            <w:proofErr w:type="gramEnd"/>
            <w:r w:rsidRPr="00993515">
              <w:rPr>
                <w:rFonts w:ascii="Arial Narrow" w:hAnsi="Arial Narrow"/>
              </w:rPr>
              <w:t xml:space="preserve"> are aware of the Hall’s operations and the support available to them.</w:t>
            </w:r>
          </w:p>
          <w:p w14:paraId="26557085" w14:textId="77777777" w:rsidR="00360AB6"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 xml:space="preserve">RAs encourage residents’ participation in hall events. </w:t>
            </w:r>
          </w:p>
          <w:p w14:paraId="36CA57B6" w14:textId="77777777" w:rsidR="00360AB6"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 xml:space="preserve">Ensure that the justification for </w:t>
            </w:r>
            <w:r w:rsidR="00144349" w:rsidRPr="00993515">
              <w:rPr>
                <w:rFonts w:ascii="Arial Narrow" w:hAnsi="Arial Narrow"/>
              </w:rPr>
              <w:t xml:space="preserve">community standards </w:t>
            </w:r>
            <w:r w:rsidRPr="00993515">
              <w:rPr>
                <w:rFonts w:ascii="Arial Narrow" w:hAnsi="Arial Narrow"/>
              </w:rPr>
              <w:t xml:space="preserve">are understood. </w:t>
            </w:r>
          </w:p>
          <w:p w14:paraId="0B93C034" w14:textId="77777777" w:rsidR="00E2518E"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 xml:space="preserve">Respect residents’ privacy. </w:t>
            </w:r>
          </w:p>
          <w:p w14:paraId="3E4151A0" w14:textId="77777777" w:rsidR="00772EFA" w:rsidRPr="00993515" w:rsidRDefault="00360AB6" w:rsidP="007B65B3">
            <w:pPr>
              <w:pStyle w:val="ListParagraph"/>
              <w:numPr>
                <w:ilvl w:val="0"/>
                <w:numId w:val="5"/>
              </w:numPr>
              <w:spacing w:line="276" w:lineRule="auto"/>
              <w:rPr>
                <w:rFonts w:ascii="Arial Narrow" w:hAnsi="Arial Narrow"/>
              </w:rPr>
            </w:pPr>
            <w:r w:rsidRPr="00993515">
              <w:rPr>
                <w:rFonts w:ascii="Arial Narrow" w:hAnsi="Arial Narrow"/>
              </w:rPr>
              <w:t>Be a positive role model for residents</w:t>
            </w:r>
          </w:p>
          <w:p w14:paraId="6AE52C95" w14:textId="77777777" w:rsidR="00EE6ACD" w:rsidRDefault="00EE6ACD" w:rsidP="00EE6ACD">
            <w:pPr>
              <w:pStyle w:val="ListParagraph"/>
              <w:spacing w:line="276" w:lineRule="auto"/>
              <w:ind w:left="1080"/>
              <w:rPr>
                <w:rFonts w:ascii="Arial Narrow" w:hAnsi="Arial Narrow"/>
              </w:rPr>
            </w:pPr>
          </w:p>
          <w:p w14:paraId="74EC3893" w14:textId="7298449F" w:rsidR="00E82C27" w:rsidRDefault="00E82C27" w:rsidP="00EE6ACD">
            <w:pPr>
              <w:pStyle w:val="ListParagraph"/>
              <w:spacing w:line="276" w:lineRule="auto"/>
              <w:ind w:left="1080"/>
              <w:rPr>
                <w:rFonts w:ascii="Arial Narrow" w:hAnsi="Arial Narrow"/>
              </w:rPr>
            </w:pPr>
          </w:p>
          <w:p w14:paraId="254367B3" w14:textId="77777777" w:rsidR="00E82C27" w:rsidRPr="00514B5E" w:rsidRDefault="00E82C27" w:rsidP="00514B5E">
            <w:pPr>
              <w:rPr>
                <w:rFonts w:ascii="Arial Narrow" w:hAnsi="Arial Narrow"/>
              </w:rPr>
            </w:pPr>
          </w:p>
          <w:p w14:paraId="25EE0117" w14:textId="77777777" w:rsidR="00EE6ACD" w:rsidRPr="00993515" w:rsidRDefault="00EE6ACD" w:rsidP="00EE6ACD">
            <w:pPr>
              <w:ind w:left="720"/>
              <w:rPr>
                <w:rFonts w:ascii="Arial Narrow" w:hAnsi="Arial Narrow"/>
                <w:i/>
              </w:rPr>
            </w:pPr>
            <w:r w:rsidRPr="00993515">
              <w:rPr>
                <w:rFonts w:ascii="Arial Narrow" w:hAnsi="Arial Narrow"/>
                <w:i/>
              </w:rPr>
              <w:t>Performance measure:</w:t>
            </w:r>
          </w:p>
          <w:p w14:paraId="36AC98A3" w14:textId="77777777" w:rsidR="00EE6ACD" w:rsidRPr="00993515" w:rsidRDefault="008F54AF" w:rsidP="00EE6ACD">
            <w:pPr>
              <w:pStyle w:val="ListParagraph"/>
              <w:numPr>
                <w:ilvl w:val="0"/>
                <w:numId w:val="23"/>
              </w:numPr>
              <w:rPr>
                <w:rFonts w:ascii="Arial Narrow" w:hAnsi="Arial Narrow"/>
                <w:i/>
              </w:rPr>
            </w:pPr>
            <w:r>
              <w:rPr>
                <w:rFonts w:ascii="Arial Narrow" w:hAnsi="Arial Narrow"/>
                <w:i/>
              </w:rPr>
              <w:t xml:space="preserve">Organise 20 </w:t>
            </w:r>
            <w:proofErr w:type="spellStart"/>
            <w:r>
              <w:rPr>
                <w:rFonts w:ascii="Arial Narrow" w:hAnsi="Arial Narrow"/>
                <w:i/>
              </w:rPr>
              <w:t>i</w:t>
            </w:r>
            <w:r w:rsidR="00EE6ACD" w:rsidRPr="00993515">
              <w:rPr>
                <w:rFonts w:ascii="Arial Narrow" w:hAnsi="Arial Narrow"/>
                <w:i/>
              </w:rPr>
              <w:t>nhall</w:t>
            </w:r>
            <w:proofErr w:type="spellEnd"/>
            <w:r w:rsidR="00EE6ACD" w:rsidRPr="00993515">
              <w:rPr>
                <w:rFonts w:ascii="Arial Narrow" w:hAnsi="Arial Narrow"/>
                <w:i/>
              </w:rPr>
              <w:t xml:space="preserve"> and interhall activities during the year</w:t>
            </w:r>
            <w:r>
              <w:rPr>
                <w:rFonts w:ascii="Arial Narrow" w:hAnsi="Arial Narrow"/>
                <w:i/>
              </w:rPr>
              <w:t>.</w:t>
            </w:r>
          </w:p>
          <w:p w14:paraId="1668716B" w14:textId="77777777" w:rsidR="001E754F" w:rsidRPr="00993515" w:rsidRDefault="001E754F" w:rsidP="00EE6ACD">
            <w:pPr>
              <w:pStyle w:val="ListParagraph"/>
              <w:numPr>
                <w:ilvl w:val="0"/>
                <w:numId w:val="23"/>
              </w:numPr>
              <w:rPr>
                <w:rFonts w:ascii="Arial Narrow" w:hAnsi="Arial Narrow"/>
                <w:i/>
              </w:rPr>
            </w:pPr>
            <w:r w:rsidRPr="00993515">
              <w:rPr>
                <w:rFonts w:ascii="Arial Narrow" w:hAnsi="Arial Narrow"/>
                <w:i/>
              </w:rPr>
              <w:t>Attendance at Move in Day and Open Day</w:t>
            </w:r>
            <w:r w:rsidR="008F54AF">
              <w:rPr>
                <w:rFonts w:ascii="Arial Narrow" w:hAnsi="Arial Narrow"/>
                <w:i/>
              </w:rPr>
              <w:t>.</w:t>
            </w:r>
          </w:p>
          <w:p w14:paraId="3FD3E54C" w14:textId="77777777" w:rsidR="00E2518E" w:rsidRPr="00993515" w:rsidRDefault="00E2518E" w:rsidP="007B65B3">
            <w:pPr>
              <w:spacing w:line="276" w:lineRule="auto"/>
              <w:rPr>
                <w:rFonts w:ascii="Arial Narrow" w:hAnsi="Arial Narrow"/>
              </w:rPr>
            </w:pPr>
          </w:p>
          <w:p w14:paraId="3F105CC4" w14:textId="77777777" w:rsidR="00360AB6" w:rsidRPr="00993515" w:rsidRDefault="00360AB6" w:rsidP="007B65B3">
            <w:pPr>
              <w:pStyle w:val="ListParagraph"/>
              <w:numPr>
                <w:ilvl w:val="0"/>
                <w:numId w:val="3"/>
              </w:numPr>
              <w:spacing w:line="276" w:lineRule="auto"/>
              <w:rPr>
                <w:rFonts w:ascii="Arial Narrow" w:hAnsi="Arial Narrow"/>
              </w:rPr>
            </w:pPr>
            <w:r w:rsidRPr="00993515">
              <w:rPr>
                <w:rFonts w:ascii="Arial Narrow" w:hAnsi="Arial Narrow"/>
                <w:b/>
              </w:rPr>
              <w:t>Organisational:</w:t>
            </w:r>
          </w:p>
          <w:p w14:paraId="71C3A1F8" w14:textId="77777777" w:rsidR="00360AB6" w:rsidRPr="00993515" w:rsidRDefault="00E16E27" w:rsidP="007B65B3">
            <w:pPr>
              <w:pStyle w:val="ListParagraph"/>
              <w:spacing w:line="276" w:lineRule="auto"/>
              <w:rPr>
                <w:rFonts w:ascii="Arial Narrow" w:hAnsi="Arial Narrow"/>
                <w:i/>
              </w:rPr>
            </w:pPr>
            <w:r w:rsidRPr="00993515">
              <w:rPr>
                <w:rFonts w:ascii="Arial Narrow" w:hAnsi="Arial Narrow"/>
                <w:i/>
              </w:rPr>
              <w:t xml:space="preserve">Contribute to the development and maintenance of routines and events, to ensure the ordered life of the Hall. </w:t>
            </w:r>
          </w:p>
          <w:p w14:paraId="79298DF8" w14:textId="77777777" w:rsidR="00144349" w:rsidRPr="00993515" w:rsidRDefault="00144349" w:rsidP="007B65B3">
            <w:pPr>
              <w:pStyle w:val="ListParagraph"/>
              <w:spacing w:line="276" w:lineRule="auto"/>
              <w:rPr>
                <w:rFonts w:ascii="Arial Narrow" w:hAnsi="Arial Narrow"/>
                <w:i/>
              </w:rPr>
            </w:pPr>
          </w:p>
          <w:p w14:paraId="4A384C11" w14:textId="77777777" w:rsidR="00E16E27" w:rsidRPr="00993515" w:rsidRDefault="00E16E27" w:rsidP="007B65B3">
            <w:pPr>
              <w:pStyle w:val="ListParagraph"/>
              <w:spacing w:line="276" w:lineRule="auto"/>
              <w:rPr>
                <w:rFonts w:ascii="Arial Narrow" w:hAnsi="Arial Narrow"/>
                <w:b/>
              </w:rPr>
            </w:pPr>
            <w:r w:rsidRPr="00993515">
              <w:rPr>
                <w:rFonts w:ascii="Arial Narrow" w:hAnsi="Arial Narrow"/>
                <w:b/>
                <w:i/>
              </w:rPr>
              <w:t>Being on-duty involve</w:t>
            </w:r>
            <w:r w:rsidR="00144349" w:rsidRPr="00993515">
              <w:rPr>
                <w:rFonts w:ascii="Arial Narrow" w:hAnsi="Arial Narrow"/>
                <w:b/>
                <w:i/>
              </w:rPr>
              <w:t>s</w:t>
            </w:r>
            <w:r w:rsidRPr="00993515">
              <w:rPr>
                <w:rFonts w:ascii="Arial Narrow" w:hAnsi="Arial Narrow"/>
                <w:b/>
                <w:i/>
              </w:rPr>
              <w:t xml:space="preserve"> the following:</w:t>
            </w:r>
          </w:p>
          <w:p w14:paraId="6CCB1472" w14:textId="77777777" w:rsidR="00E16E27" w:rsidRPr="00993515" w:rsidRDefault="00144349" w:rsidP="007B65B3">
            <w:pPr>
              <w:pStyle w:val="ListParagraph"/>
              <w:numPr>
                <w:ilvl w:val="0"/>
                <w:numId w:val="9"/>
              </w:numPr>
              <w:spacing w:line="276" w:lineRule="auto"/>
              <w:rPr>
                <w:rFonts w:ascii="Arial Narrow" w:hAnsi="Arial Narrow"/>
              </w:rPr>
            </w:pPr>
            <w:r w:rsidRPr="00993515">
              <w:rPr>
                <w:rFonts w:ascii="Arial Narrow" w:hAnsi="Arial Narrow"/>
              </w:rPr>
              <w:t>Ensure that all queries are answered immediately and are referred to the Duty Manager if necessary.</w:t>
            </w:r>
            <w:r w:rsidR="00E16E27" w:rsidRPr="00993515">
              <w:rPr>
                <w:rFonts w:ascii="Arial Narrow" w:hAnsi="Arial Narrow"/>
              </w:rPr>
              <w:t xml:space="preserve"> </w:t>
            </w:r>
          </w:p>
          <w:p w14:paraId="45DC4550" w14:textId="77777777" w:rsidR="00E16E27" w:rsidRPr="00993515" w:rsidRDefault="00E16E27" w:rsidP="007B65B3">
            <w:pPr>
              <w:pStyle w:val="ListParagraph"/>
              <w:numPr>
                <w:ilvl w:val="0"/>
                <w:numId w:val="9"/>
              </w:numPr>
              <w:spacing w:line="276" w:lineRule="auto"/>
              <w:rPr>
                <w:rFonts w:ascii="Arial Narrow" w:hAnsi="Arial Narrow"/>
              </w:rPr>
            </w:pPr>
            <w:r w:rsidRPr="00993515">
              <w:rPr>
                <w:rFonts w:ascii="Arial Narrow" w:hAnsi="Arial Narrow"/>
              </w:rPr>
              <w:t xml:space="preserve">Attending to </w:t>
            </w:r>
            <w:r w:rsidR="00144349" w:rsidRPr="00993515">
              <w:rPr>
                <w:rFonts w:ascii="Arial Narrow" w:hAnsi="Arial Narrow"/>
              </w:rPr>
              <w:t xml:space="preserve">minor </w:t>
            </w:r>
            <w:r w:rsidRPr="00993515">
              <w:rPr>
                <w:rFonts w:ascii="Arial Narrow" w:hAnsi="Arial Narrow"/>
              </w:rPr>
              <w:t>administrative matters, such as retrieving packages, issuing promotional materials</w:t>
            </w:r>
            <w:r w:rsidR="00144349" w:rsidRPr="00993515">
              <w:rPr>
                <w:rFonts w:ascii="Arial Narrow" w:hAnsi="Arial Narrow"/>
              </w:rPr>
              <w:t xml:space="preserve"> and issuing guest passes</w:t>
            </w:r>
            <w:r w:rsidRPr="00993515">
              <w:rPr>
                <w:rFonts w:ascii="Arial Narrow" w:hAnsi="Arial Narrow"/>
              </w:rPr>
              <w:t xml:space="preserve"> </w:t>
            </w:r>
          </w:p>
          <w:p w14:paraId="2E5BD71E" w14:textId="77777777" w:rsidR="00E16E27" w:rsidRPr="00993515" w:rsidRDefault="00E16E27" w:rsidP="007B65B3">
            <w:pPr>
              <w:pStyle w:val="ListParagraph"/>
              <w:numPr>
                <w:ilvl w:val="0"/>
                <w:numId w:val="9"/>
              </w:numPr>
              <w:spacing w:line="276" w:lineRule="auto"/>
              <w:rPr>
                <w:rFonts w:ascii="Arial Narrow" w:hAnsi="Arial Narrow"/>
              </w:rPr>
            </w:pPr>
            <w:r w:rsidRPr="00993515">
              <w:rPr>
                <w:rFonts w:ascii="Arial Narrow" w:hAnsi="Arial Narrow"/>
              </w:rPr>
              <w:t xml:space="preserve">Ensuring visitors are accompanied by residents and have a guest pass. </w:t>
            </w:r>
          </w:p>
          <w:p w14:paraId="14587790" w14:textId="77777777" w:rsidR="00E16E27" w:rsidRPr="00993515" w:rsidRDefault="00144349" w:rsidP="007B65B3">
            <w:pPr>
              <w:pStyle w:val="ListParagraph"/>
              <w:numPr>
                <w:ilvl w:val="0"/>
                <w:numId w:val="9"/>
              </w:numPr>
              <w:spacing w:line="276" w:lineRule="auto"/>
              <w:rPr>
                <w:rFonts w:ascii="Arial Narrow" w:hAnsi="Arial Narrow"/>
              </w:rPr>
            </w:pPr>
            <w:r w:rsidRPr="00993515">
              <w:rPr>
                <w:rFonts w:ascii="Arial Narrow" w:hAnsi="Arial Narrow"/>
              </w:rPr>
              <w:t xml:space="preserve">Being aware of </w:t>
            </w:r>
            <w:r w:rsidR="00E16E27" w:rsidRPr="00993515">
              <w:rPr>
                <w:rFonts w:ascii="Arial Narrow" w:hAnsi="Arial Narrow"/>
              </w:rPr>
              <w:t xml:space="preserve">the amount of alcohol brought onto the premises, by residents and guests. </w:t>
            </w:r>
          </w:p>
          <w:p w14:paraId="20EF84BD" w14:textId="77777777" w:rsidR="00144349" w:rsidRPr="00993515" w:rsidRDefault="000A75EA" w:rsidP="007B65B3">
            <w:pPr>
              <w:pStyle w:val="ListParagraph"/>
              <w:numPr>
                <w:ilvl w:val="0"/>
                <w:numId w:val="9"/>
              </w:numPr>
              <w:spacing w:line="276" w:lineRule="auto"/>
              <w:rPr>
                <w:rFonts w:ascii="Arial Narrow" w:hAnsi="Arial Narrow"/>
              </w:rPr>
            </w:pPr>
            <w:r w:rsidRPr="00993515">
              <w:rPr>
                <w:rFonts w:ascii="Arial Narrow" w:hAnsi="Arial Narrow"/>
              </w:rPr>
              <w:t>Scheduled</w:t>
            </w:r>
            <w:r w:rsidR="00144349" w:rsidRPr="00993515">
              <w:rPr>
                <w:rFonts w:ascii="Arial Narrow" w:hAnsi="Arial Narrow"/>
              </w:rPr>
              <w:t xml:space="preserve"> </w:t>
            </w:r>
            <w:r w:rsidR="00E16E27" w:rsidRPr="00993515">
              <w:rPr>
                <w:rFonts w:ascii="Arial Narrow" w:hAnsi="Arial Narrow"/>
              </w:rPr>
              <w:t>duty rounds to check and deal with safety and behavioural issues of residents and their guests</w:t>
            </w:r>
            <w:r w:rsidRPr="00993515">
              <w:rPr>
                <w:rFonts w:ascii="Arial Narrow" w:hAnsi="Arial Narrow"/>
              </w:rPr>
              <w:t>.</w:t>
            </w:r>
          </w:p>
          <w:p w14:paraId="1FC40DB2" w14:textId="77777777" w:rsidR="00E16E27" w:rsidRPr="00993515" w:rsidRDefault="00E16E27" w:rsidP="007B65B3">
            <w:pPr>
              <w:pStyle w:val="ListParagraph"/>
              <w:numPr>
                <w:ilvl w:val="0"/>
                <w:numId w:val="9"/>
              </w:numPr>
              <w:spacing w:line="276" w:lineRule="auto"/>
              <w:rPr>
                <w:rFonts w:ascii="Arial Narrow" w:hAnsi="Arial Narrow"/>
              </w:rPr>
            </w:pPr>
            <w:r w:rsidRPr="00993515">
              <w:rPr>
                <w:rFonts w:ascii="Arial Narrow" w:hAnsi="Arial Narrow"/>
              </w:rPr>
              <w:t xml:space="preserve">Uphold the rules and community standards of the Hall. </w:t>
            </w:r>
          </w:p>
          <w:p w14:paraId="3F4E20A2" w14:textId="77777777" w:rsidR="00E16E27" w:rsidRPr="00993515" w:rsidRDefault="00E16E27" w:rsidP="007B65B3">
            <w:pPr>
              <w:pStyle w:val="ListParagraph"/>
              <w:numPr>
                <w:ilvl w:val="0"/>
                <w:numId w:val="9"/>
              </w:numPr>
              <w:spacing w:line="276" w:lineRule="auto"/>
              <w:rPr>
                <w:rFonts w:ascii="Arial Narrow" w:hAnsi="Arial Narrow"/>
              </w:rPr>
            </w:pPr>
            <w:r w:rsidRPr="00993515">
              <w:rPr>
                <w:rFonts w:ascii="Arial Narrow" w:hAnsi="Arial Narrow"/>
              </w:rPr>
              <w:t xml:space="preserve">File incident and maintenance reports </w:t>
            </w:r>
            <w:r w:rsidR="000A75EA" w:rsidRPr="00993515">
              <w:rPr>
                <w:rFonts w:ascii="Arial Narrow" w:hAnsi="Arial Narrow"/>
              </w:rPr>
              <w:t xml:space="preserve">within </w:t>
            </w:r>
            <w:r w:rsidR="00144349" w:rsidRPr="00993515">
              <w:rPr>
                <w:rFonts w:ascii="Arial Narrow" w:hAnsi="Arial Narrow"/>
              </w:rPr>
              <w:t xml:space="preserve">on </w:t>
            </w:r>
            <w:proofErr w:type="spellStart"/>
            <w:r w:rsidR="00144349" w:rsidRPr="00993515">
              <w:rPr>
                <w:rFonts w:ascii="Arial Narrow" w:hAnsi="Arial Narrow"/>
              </w:rPr>
              <w:t>StarRez</w:t>
            </w:r>
            <w:proofErr w:type="spellEnd"/>
            <w:r w:rsidR="00144349" w:rsidRPr="00993515">
              <w:rPr>
                <w:rFonts w:ascii="Arial Narrow" w:hAnsi="Arial Narrow"/>
              </w:rPr>
              <w:t>.</w:t>
            </w:r>
            <w:r w:rsidRPr="00993515">
              <w:rPr>
                <w:rFonts w:ascii="Arial Narrow" w:hAnsi="Arial Narrow"/>
              </w:rPr>
              <w:t xml:space="preserve"> </w:t>
            </w:r>
          </w:p>
          <w:p w14:paraId="3346BED2" w14:textId="77777777" w:rsidR="001E754F" w:rsidRPr="008F54AF" w:rsidRDefault="00E16E27" w:rsidP="008F54AF">
            <w:pPr>
              <w:pStyle w:val="ListParagraph"/>
              <w:numPr>
                <w:ilvl w:val="0"/>
                <w:numId w:val="9"/>
              </w:numPr>
              <w:spacing w:line="276" w:lineRule="auto"/>
              <w:rPr>
                <w:rFonts w:ascii="Arial Narrow" w:hAnsi="Arial Narrow"/>
              </w:rPr>
            </w:pPr>
            <w:r w:rsidRPr="00993515">
              <w:rPr>
                <w:rFonts w:ascii="Arial Narrow" w:hAnsi="Arial Narrow"/>
              </w:rPr>
              <w:t>Keep up to date with daily reports and meet regularly with the Residential Life Manager and other residential staff.</w:t>
            </w:r>
          </w:p>
          <w:p w14:paraId="3C133B35" w14:textId="77777777" w:rsidR="001E754F" w:rsidRPr="00993515" w:rsidRDefault="001E754F" w:rsidP="001E754F">
            <w:pPr>
              <w:pStyle w:val="ListParagraph"/>
              <w:spacing w:line="276" w:lineRule="auto"/>
              <w:ind w:left="1080"/>
              <w:rPr>
                <w:rFonts w:ascii="Arial Narrow" w:hAnsi="Arial Narrow"/>
              </w:rPr>
            </w:pPr>
          </w:p>
          <w:p w14:paraId="48D32D94" w14:textId="77777777" w:rsidR="00A919E6" w:rsidRPr="00993515" w:rsidRDefault="00E2518E" w:rsidP="007B65B3">
            <w:pPr>
              <w:spacing w:line="276" w:lineRule="auto"/>
              <w:ind w:left="720"/>
              <w:rPr>
                <w:rFonts w:ascii="Arial Narrow" w:hAnsi="Arial Narrow"/>
                <w:b/>
                <w:i/>
              </w:rPr>
            </w:pPr>
            <w:r w:rsidRPr="00993515">
              <w:rPr>
                <w:rFonts w:ascii="Arial Narrow" w:hAnsi="Arial Narrow"/>
                <w:b/>
                <w:i/>
              </w:rPr>
              <w:t xml:space="preserve">Whilst not on duty you, </w:t>
            </w:r>
            <w:r w:rsidR="00A919E6" w:rsidRPr="00993515">
              <w:rPr>
                <w:rFonts w:ascii="Arial Narrow" w:hAnsi="Arial Narrow"/>
                <w:b/>
                <w:i/>
              </w:rPr>
              <w:t>may</w:t>
            </w:r>
            <w:r w:rsidR="0024376A" w:rsidRPr="00993515">
              <w:rPr>
                <w:rFonts w:ascii="Arial Narrow" w:hAnsi="Arial Narrow"/>
                <w:b/>
                <w:i/>
              </w:rPr>
              <w:t xml:space="preserve"> be</w:t>
            </w:r>
            <w:r w:rsidR="00A919E6" w:rsidRPr="00993515">
              <w:rPr>
                <w:rFonts w:ascii="Arial Narrow" w:hAnsi="Arial Narrow"/>
                <w:b/>
                <w:i/>
              </w:rPr>
              <w:t xml:space="preserve"> involve</w:t>
            </w:r>
            <w:r w:rsidR="0024376A" w:rsidRPr="00993515">
              <w:rPr>
                <w:rFonts w:ascii="Arial Narrow" w:hAnsi="Arial Narrow"/>
                <w:b/>
                <w:i/>
              </w:rPr>
              <w:t>d</w:t>
            </w:r>
            <w:r w:rsidR="00A919E6" w:rsidRPr="00993515">
              <w:rPr>
                <w:rFonts w:ascii="Arial Narrow" w:hAnsi="Arial Narrow"/>
                <w:b/>
                <w:i/>
              </w:rPr>
              <w:t xml:space="preserve"> the following:</w:t>
            </w:r>
            <w:r w:rsidR="0024376A" w:rsidRPr="00993515">
              <w:rPr>
                <w:rFonts w:ascii="Arial Narrow" w:hAnsi="Arial Narrow"/>
                <w:b/>
                <w:i/>
              </w:rPr>
              <w:t xml:space="preserve"> </w:t>
            </w:r>
          </w:p>
          <w:p w14:paraId="688871FC" w14:textId="77777777" w:rsidR="00A919E6" w:rsidRPr="00993515" w:rsidRDefault="00A919E6" w:rsidP="007B65B3">
            <w:pPr>
              <w:pStyle w:val="ListParagraph"/>
              <w:numPr>
                <w:ilvl w:val="0"/>
                <w:numId w:val="10"/>
              </w:numPr>
              <w:spacing w:line="276" w:lineRule="auto"/>
              <w:rPr>
                <w:rFonts w:ascii="Arial Narrow" w:hAnsi="Arial Narrow"/>
              </w:rPr>
            </w:pPr>
            <w:r w:rsidRPr="00993515">
              <w:rPr>
                <w:rFonts w:ascii="Arial Narrow" w:hAnsi="Arial Narrow"/>
              </w:rPr>
              <w:t xml:space="preserve">Greeting new residents. </w:t>
            </w:r>
          </w:p>
          <w:p w14:paraId="5589CDFA" w14:textId="77777777" w:rsidR="00A919E6" w:rsidRPr="00993515" w:rsidRDefault="00A919E6" w:rsidP="007B65B3">
            <w:pPr>
              <w:pStyle w:val="ListParagraph"/>
              <w:numPr>
                <w:ilvl w:val="0"/>
                <w:numId w:val="10"/>
              </w:numPr>
              <w:spacing w:line="276" w:lineRule="auto"/>
              <w:rPr>
                <w:rFonts w:ascii="Arial Narrow" w:hAnsi="Arial Narrow"/>
              </w:rPr>
            </w:pPr>
            <w:r w:rsidRPr="00993515">
              <w:rPr>
                <w:rFonts w:ascii="Arial Narrow" w:hAnsi="Arial Narrow"/>
              </w:rPr>
              <w:t xml:space="preserve">Showing prospective residents around the hall. </w:t>
            </w:r>
          </w:p>
          <w:p w14:paraId="22AFCC36" w14:textId="77777777" w:rsidR="00A919E6" w:rsidRPr="00993515" w:rsidRDefault="00A919E6" w:rsidP="007B65B3">
            <w:pPr>
              <w:pStyle w:val="ListParagraph"/>
              <w:numPr>
                <w:ilvl w:val="0"/>
                <w:numId w:val="10"/>
              </w:numPr>
              <w:spacing w:line="276" w:lineRule="auto"/>
              <w:rPr>
                <w:rFonts w:ascii="Arial Narrow" w:hAnsi="Arial Narrow"/>
              </w:rPr>
            </w:pPr>
            <w:r w:rsidRPr="00993515">
              <w:rPr>
                <w:rFonts w:ascii="Arial Narrow" w:hAnsi="Arial Narrow"/>
              </w:rPr>
              <w:t>Promoting</w:t>
            </w:r>
            <w:r w:rsidR="00D73565" w:rsidRPr="00993515">
              <w:rPr>
                <w:rFonts w:ascii="Arial Narrow" w:hAnsi="Arial Narrow"/>
              </w:rPr>
              <w:t>, organising</w:t>
            </w:r>
            <w:r w:rsidRPr="00993515">
              <w:rPr>
                <w:rFonts w:ascii="Arial Narrow" w:hAnsi="Arial Narrow"/>
              </w:rPr>
              <w:t xml:space="preserve"> and attending hall events and interhall events. </w:t>
            </w:r>
          </w:p>
          <w:p w14:paraId="4D39E5AB" w14:textId="77777777" w:rsidR="00144349" w:rsidRPr="00993515" w:rsidRDefault="00144349" w:rsidP="007B65B3">
            <w:pPr>
              <w:pStyle w:val="ListParagraph"/>
              <w:numPr>
                <w:ilvl w:val="0"/>
                <w:numId w:val="10"/>
              </w:numPr>
              <w:spacing w:line="276" w:lineRule="auto"/>
              <w:rPr>
                <w:rFonts w:ascii="Arial Narrow" w:hAnsi="Arial Narrow"/>
              </w:rPr>
            </w:pPr>
            <w:r w:rsidRPr="00993515">
              <w:rPr>
                <w:rFonts w:ascii="Arial Narrow" w:hAnsi="Arial Narrow"/>
              </w:rPr>
              <w:t xml:space="preserve">Regularly engaging with residents in the Hall, outside duty hours. </w:t>
            </w:r>
          </w:p>
          <w:p w14:paraId="412CB7D9" w14:textId="77777777" w:rsidR="00EE6ACD" w:rsidRPr="00993515" w:rsidRDefault="00EE6ACD" w:rsidP="00EE6ACD">
            <w:pPr>
              <w:ind w:left="720"/>
              <w:rPr>
                <w:rFonts w:ascii="Arial Narrow" w:hAnsi="Arial Narrow"/>
                <w:i/>
              </w:rPr>
            </w:pPr>
          </w:p>
          <w:p w14:paraId="6B95DACB" w14:textId="77777777" w:rsidR="00EE6ACD" w:rsidRPr="00993515" w:rsidRDefault="00EE6ACD" w:rsidP="00EE6ACD">
            <w:pPr>
              <w:ind w:left="720"/>
              <w:rPr>
                <w:rFonts w:ascii="Arial Narrow" w:hAnsi="Arial Narrow"/>
                <w:i/>
              </w:rPr>
            </w:pPr>
            <w:r w:rsidRPr="00993515">
              <w:rPr>
                <w:rFonts w:ascii="Arial Narrow" w:hAnsi="Arial Narrow"/>
                <w:i/>
              </w:rPr>
              <w:t>Performance measures:</w:t>
            </w:r>
          </w:p>
          <w:p w14:paraId="6EF78B37" w14:textId="77777777" w:rsidR="00EE6ACD" w:rsidRPr="00993515" w:rsidRDefault="000A75EA" w:rsidP="00EE6ACD">
            <w:pPr>
              <w:pStyle w:val="ListParagraph"/>
              <w:numPr>
                <w:ilvl w:val="0"/>
                <w:numId w:val="23"/>
              </w:numPr>
              <w:rPr>
                <w:rFonts w:ascii="Arial Narrow" w:hAnsi="Arial Narrow"/>
                <w:i/>
              </w:rPr>
            </w:pPr>
            <w:r w:rsidRPr="00993515">
              <w:rPr>
                <w:rFonts w:ascii="Arial Narrow" w:hAnsi="Arial Narrow"/>
                <w:i/>
              </w:rPr>
              <w:t>Respond to all calls whilst on duty immediately</w:t>
            </w:r>
            <w:r w:rsidR="00A517E2">
              <w:rPr>
                <w:rFonts w:ascii="Arial Narrow" w:hAnsi="Arial Narrow"/>
                <w:i/>
              </w:rPr>
              <w:t>.</w:t>
            </w:r>
          </w:p>
          <w:p w14:paraId="29A4A55B" w14:textId="463B652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Undertake at least</w:t>
            </w:r>
            <w:r w:rsidR="00A1296A">
              <w:rPr>
                <w:rFonts w:ascii="Arial Narrow" w:hAnsi="Arial Narrow"/>
                <w:i/>
              </w:rPr>
              <w:t xml:space="preserve"> 1 round each hour</w:t>
            </w:r>
            <w:r w:rsidRPr="00993515">
              <w:rPr>
                <w:rFonts w:ascii="Arial Narrow" w:hAnsi="Arial Narrow"/>
                <w:i/>
              </w:rPr>
              <w:t xml:space="preserve"> around the hall whilst on duty</w:t>
            </w:r>
            <w:r w:rsidR="00A517E2">
              <w:rPr>
                <w:rFonts w:ascii="Arial Narrow" w:hAnsi="Arial Narrow"/>
                <w:i/>
              </w:rPr>
              <w:t>.</w:t>
            </w:r>
          </w:p>
          <w:p w14:paraId="2C686EF3" w14:textId="7777777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 xml:space="preserve">Complete </w:t>
            </w:r>
            <w:r w:rsidR="00A517E2">
              <w:rPr>
                <w:rFonts w:ascii="Arial Narrow" w:hAnsi="Arial Narrow"/>
                <w:i/>
              </w:rPr>
              <w:t xml:space="preserve">a </w:t>
            </w:r>
            <w:proofErr w:type="spellStart"/>
            <w:r w:rsidR="00A517E2">
              <w:rPr>
                <w:rFonts w:ascii="Arial Narrow" w:hAnsi="Arial Narrow"/>
                <w:i/>
              </w:rPr>
              <w:t>Starez</w:t>
            </w:r>
            <w:proofErr w:type="spellEnd"/>
            <w:r w:rsidR="00A517E2">
              <w:rPr>
                <w:rFonts w:ascii="Arial Narrow" w:hAnsi="Arial Narrow"/>
                <w:i/>
              </w:rPr>
              <w:t xml:space="preserve"> report upon</w:t>
            </w:r>
            <w:r w:rsidRPr="00993515">
              <w:rPr>
                <w:rFonts w:ascii="Arial Narrow" w:hAnsi="Arial Narrow"/>
                <w:i/>
              </w:rPr>
              <w:t xml:space="preserve"> the completion of each </w:t>
            </w:r>
            <w:r w:rsidR="00A517E2">
              <w:rPr>
                <w:rFonts w:ascii="Arial Narrow" w:hAnsi="Arial Narrow"/>
                <w:i/>
              </w:rPr>
              <w:t>duty round.</w:t>
            </w:r>
            <w:r w:rsidRPr="00993515">
              <w:rPr>
                <w:rFonts w:ascii="Arial Narrow" w:hAnsi="Arial Narrow"/>
                <w:i/>
              </w:rPr>
              <w:t xml:space="preserve"> </w:t>
            </w:r>
          </w:p>
          <w:p w14:paraId="3D75206B" w14:textId="7777777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 xml:space="preserve">All incidents and maintenance requests to be lodged </w:t>
            </w:r>
            <w:r w:rsidR="00A517E2">
              <w:rPr>
                <w:rFonts w:ascii="Arial Narrow" w:hAnsi="Arial Narrow"/>
                <w:i/>
              </w:rPr>
              <w:t xml:space="preserve">on </w:t>
            </w:r>
            <w:proofErr w:type="spellStart"/>
            <w:r w:rsidR="00A517E2">
              <w:rPr>
                <w:rFonts w:ascii="Arial Narrow" w:hAnsi="Arial Narrow"/>
                <w:i/>
              </w:rPr>
              <w:t>Starez</w:t>
            </w:r>
            <w:proofErr w:type="spellEnd"/>
            <w:r w:rsidR="00A517E2">
              <w:rPr>
                <w:rFonts w:ascii="Arial Narrow" w:hAnsi="Arial Narrow"/>
                <w:i/>
              </w:rPr>
              <w:t xml:space="preserve"> </w:t>
            </w:r>
            <w:r w:rsidRPr="00993515">
              <w:rPr>
                <w:rFonts w:ascii="Arial Narrow" w:hAnsi="Arial Narrow"/>
                <w:i/>
              </w:rPr>
              <w:t>within 24 hours of the incident</w:t>
            </w:r>
            <w:r w:rsidR="00A517E2">
              <w:rPr>
                <w:rFonts w:ascii="Arial Narrow" w:hAnsi="Arial Narrow"/>
                <w:i/>
              </w:rPr>
              <w:t>.</w:t>
            </w:r>
          </w:p>
          <w:p w14:paraId="51696EEE" w14:textId="7777777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Follow all policies as outlined in the Residents Handbook and RA Manual</w:t>
            </w:r>
            <w:r w:rsidR="00A517E2">
              <w:rPr>
                <w:rFonts w:ascii="Arial Narrow" w:hAnsi="Arial Narrow"/>
                <w:i/>
              </w:rPr>
              <w:t>.</w:t>
            </w:r>
          </w:p>
          <w:p w14:paraId="54D173EE" w14:textId="7777777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 xml:space="preserve">Ensure all tasks outlined in the Duty </w:t>
            </w:r>
            <w:proofErr w:type="spellStart"/>
            <w:r w:rsidR="00A517E2">
              <w:rPr>
                <w:rFonts w:ascii="Arial Narrow" w:hAnsi="Arial Narrow"/>
                <w:i/>
              </w:rPr>
              <w:t>tasksheet</w:t>
            </w:r>
            <w:proofErr w:type="spellEnd"/>
            <w:r w:rsidRPr="00993515">
              <w:rPr>
                <w:rFonts w:ascii="Arial Narrow" w:hAnsi="Arial Narrow"/>
                <w:i/>
              </w:rPr>
              <w:t xml:space="preserve"> are completed at the end of each duty night</w:t>
            </w:r>
            <w:r w:rsidR="00A517E2">
              <w:rPr>
                <w:rFonts w:ascii="Arial Narrow" w:hAnsi="Arial Narrow"/>
                <w:i/>
              </w:rPr>
              <w:t>.</w:t>
            </w:r>
          </w:p>
          <w:p w14:paraId="025958A4" w14:textId="7777777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 xml:space="preserve">Check e mails </w:t>
            </w:r>
            <w:proofErr w:type="gramStart"/>
            <w:r w:rsidRPr="00993515">
              <w:rPr>
                <w:rFonts w:ascii="Arial Narrow" w:hAnsi="Arial Narrow"/>
                <w:i/>
              </w:rPr>
              <w:t>on a daily basis</w:t>
            </w:r>
            <w:proofErr w:type="gramEnd"/>
            <w:r w:rsidR="00A517E2">
              <w:rPr>
                <w:rFonts w:ascii="Arial Narrow" w:hAnsi="Arial Narrow"/>
                <w:i/>
              </w:rPr>
              <w:t>.</w:t>
            </w:r>
          </w:p>
          <w:p w14:paraId="38AA43A0" w14:textId="77777777" w:rsidR="000A75EA" w:rsidRPr="00993515" w:rsidRDefault="000A75EA" w:rsidP="00EE6ACD">
            <w:pPr>
              <w:pStyle w:val="ListParagraph"/>
              <w:numPr>
                <w:ilvl w:val="0"/>
                <w:numId w:val="23"/>
              </w:numPr>
              <w:rPr>
                <w:rFonts w:ascii="Arial Narrow" w:hAnsi="Arial Narrow"/>
                <w:i/>
              </w:rPr>
            </w:pPr>
            <w:r w:rsidRPr="00993515">
              <w:rPr>
                <w:rFonts w:ascii="Arial Narrow" w:hAnsi="Arial Narrow"/>
                <w:i/>
              </w:rPr>
              <w:t>Attend weekly staff meetings</w:t>
            </w:r>
            <w:r w:rsidR="00A517E2">
              <w:rPr>
                <w:rFonts w:ascii="Arial Narrow" w:hAnsi="Arial Narrow"/>
                <w:i/>
              </w:rPr>
              <w:t>.</w:t>
            </w:r>
          </w:p>
          <w:p w14:paraId="76F125DE" w14:textId="77777777" w:rsidR="00360AB6" w:rsidRPr="00993515" w:rsidRDefault="00360AB6" w:rsidP="007B65B3">
            <w:pPr>
              <w:spacing w:line="276" w:lineRule="auto"/>
              <w:ind w:left="720"/>
              <w:rPr>
                <w:rFonts w:ascii="Arial Narrow" w:hAnsi="Arial Narrow"/>
              </w:rPr>
            </w:pPr>
          </w:p>
          <w:p w14:paraId="1C46B734" w14:textId="77777777" w:rsidR="00A919E6" w:rsidRPr="00993515" w:rsidRDefault="00A919E6" w:rsidP="007B65B3">
            <w:pPr>
              <w:pStyle w:val="ListParagraph"/>
              <w:numPr>
                <w:ilvl w:val="0"/>
                <w:numId w:val="3"/>
              </w:numPr>
              <w:spacing w:line="276" w:lineRule="auto"/>
              <w:rPr>
                <w:rFonts w:ascii="Arial Narrow" w:hAnsi="Arial Narrow"/>
              </w:rPr>
            </w:pPr>
            <w:r w:rsidRPr="00993515">
              <w:rPr>
                <w:rFonts w:ascii="Arial Narrow" w:hAnsi="Arial Narrow"/>
                <w:b/>
              </w:rPr>
              <w:t>Physical</w:t>
            </w:r>
          </w:p>
          <w:p w14:paraId="5FEEFB9D" w14:textId="77777777" w:rsidR="00A919E6" w:rsidRPr="00993515" w:rsidRDefault="00A919E6" w:rsidP="007B65B3">
            <w:pPr>
              <w:pStyle w:val="ListParagraph"/>
              <w:spacing w:line="276" w:lineRule="auto"/>
              <w:rPr>
                <w:rFonts w:ascii="Arial Narrow" w:hAnsi="Arial Narrow"/>
              </w:rPr>
            </w:pPr>
            <w:r w:rsidRPr="00993515">
              <w:rPr>
                <w:rFonts w:ascii="Arial Narrow" w:hAnsi="Arial Narrow"/>
                <w:i/>
              </w:rPr>
              <w:t>RAs are to help facilitate the physical safety and well-being of residents in the hall.</w:t>
            </w:r>
          </w:p>
          <w:p w14:paraId="6E3798F0" w14:textId="77777777" w:rsidR="00A919E6" w:rsidRPr="00993515" w:rsidRDefault="00A919E6" w:rsidP="007B65B3">
            <w:pPr>
              <w:pStyle w:val="ListParagraph"/>
              <w:numPr>
                <w:ilvl w:val="0"/>
                <w:numId w:val="11"/>
              </w:numPr>
              <w:spacing w:line="276" w:lineRule="auto"/>
              <w:rPr>
                <w:rFonts w:ascii="Arial Narrow" w:hAnsi="Arial Narrow"/>
              </w:rPr>
            </w:pPr>
            <w:r w:rsidRPr="00993515">
              <w:rPr>
                <w:rFonts w:ascii="Arial Narrow" w:hAnsi="Arial Narrow"/>
              </w:rPr>
              <w:t>Promote safety (e.g. fire escape doors being kept close</w:t>
            </w:r>
            <w:r w:rsidR="00E2518E" w:rsidRPr="00993515">
              <w:rPr>
                <w:rFonts w:ascii="Arial Narrow" w:hAnsi="Arial Narrow"/>
              </w:rPr>
              <w:t>d</w:t>
            </w:r>
            <w:r w:rsidRPr="00993515">
              <w:rPr>
                <w:rFonts w:ascii="Arial Narrow" w:hAnsi="Arial Narrow"/>
              </w:rPr>
              <w:t>, ensuring that residents have emergency water).</w:t>
            </w:r>
          </w:p>
          <w:p w14:paraId="65F32665" w14:textId="77777777" w:rsidR="00A919E6" w:rsidRPr="00993515" w:rsidRDefault="00A919E6" w:rsidP="007B65B3">
            <w:pPr>
              <w:pStyle w:val="ListParagraph"/>
              <w:numPr>
                <w:ilvl w:val="0"/>
                <w:numId w:val="11"/>
              </w:numPr>
              <w:spacing w:line="276" w:lineRule="auto"/>
              <w:rPr>
                <w:rFonts w:ascii="Arial Narrow" w:hAnsi="Arial Narrow"/>
              </w:rPr>
            </w:pPr>
            <w:r w:rsidRPr="00993515">
              <w:rPr>
                <w:rFonts w:ascii="Arial Narrow" w:hAnsi="Arial Narrow"/>
              </w:rPr>
              <w:t>Be a</w:t>
            </w:r>
            <w:r w:rsidR="0024376A" w:rsidRPr="00993515">
              <w:rPr>
                <w:rFonts w:ascii="Arial Narrow" w:hAnsi="Arial Narrow"/>
              </w:rPr>
              <w:t xml:space="preserve">n </w:t>
            </w:r>
            <w:r w:rsidR="00E2518E" w:rsidRPr="00993515">
              <w:rPr>
                <w:rFonts w:ascii="Arial Narrow" w:hAnsi="Arial Narrow"/>
              </w:rPr>
              <w:t>Emergency Warden</w:t>
            </w:r>
            <w:r w:rsidRPr="00993515">
              <w:rPr>
                <w:rFonts w:ascii="Arial Narrow" w:hAnsi="Arial Narrow"/>
              </w:rPr>
              <w:t xml:space="preserve"> as part of the Fire and Emergency Evacuation system. </w:t>
            </w:r>
          </w:p>
          <w:p w14:paraId="3C14F098" w14:textId="77777777" w:rsidR="00A919E6" w:rsidRPr="00993515" w:rsidRDefault="00A919E6" w:rsidP="007B65B3">
            <w:pPr>
              <w:pStyle w:val="ListParagraph"/>
              <w:numPr>
                <w:ilvl w:val="0"/>
                <w:numId w:val="11"/>
              </w:numPr>
              <w:spacing w:line="276" w:lineRule="auto"/>
              <w:rPr>
                <w:rFonts w:ascii="Arial Narrow" w:hAnsi="Arial Narrow"/>
              </w:rPr>
            </w:pPr>
            <w:r w:rsidRPr="00993515">
              <w:rPr>
                <w:rFonts w:ascii="Arial Narrow" w:hAnsi="Arial Narrow"/>
              </w:rPr>
              <w:lastRenderedPageBreak/>
              <w:t xml:space="preserve">Prevent ill-advised behaviour amongst residents that would risk the safety of others. </w:t>
            </w:r>
          </w:p>
          <w:p w14:paraId="0A5ED362" w14:textId="77777777" w:rsidR="00AE2E45" w:rsidRPr="00993515" w:rsidRDefault="00A919E6" w:rsidP="007B65B3">
            <w:pPr>
              <w:pStyle w:val="ListParagraph"/>
              <w:numPr>
                <w:ilvl w:val="0"/>
                <w:numId w:val="11"/>
              </w:numPr>
              <w:spacing w:line="276" w:lineRule="auto"/>
              <w:rPr>
                <w:rFonts w:ascii="Arial Narrow" w:hAnsi="Arial Narrow"/>
              </w:rPr>
            </w:pPr>
            <w:r w:rsidRPr="00993515">
              <w:rPr>
                <w:rFonts w:ascii="Arial Narrow" w:hAnsi="Arial Narrow"/>
              </w:rPr>
              <w:t>Deal with unforeseen hazards that threaten physical safety and well-being of others, by reporting damage</w:t>
            </w:r>
            <w:r w:rsidR="00E2518E" w:rsidRPr="00993515">
              <w:rPr>
                <w:rFonts w:ascii="Arial Narrow" w:hAnsi="Arial Narrow"/>
              </w:rPr>
              <w:t xml:space="preserve"> to the </w:t>
            </w:r>
            <w:r w:rsidR="00AE2E45" w:rsidRPr="00993515">
              <w:rPr>
                <w:rFonts w:ascii="Arial Narrow" w:hAnsi="Arial Narrow"/>
              </w:rPr>
              <w:t>Residential Life Manager or Head of Hall.</w:t>
            </w:r>
          </w:p>
          <w:p w14:paraId="72E01A1C" w14:textId="77777777" w:rsidR="00A919E6" w:rsidRPr="00993515" w:rsidRDefault="00AE2E45" w:rsidP="007B65B3">
            <w:pPr>
              <w:pStyle w:val="ListParagraph"/>
              <w:numPr>
                <w:ilvl w:val="0"/>
                <w:numId w:val="11"/>
              </w:numPr>
              <w:spacing w:line="276" w:lineRule="auto"/>
              <w:rPr>
                <w:rFonts w:ascii="Arial Narrow" w:hAnsi="Arial Narrow"/>
              </w:rPr>
            </w:pPr>
            <w:r w:rsidRPr="00993515">
              <w:rPr>
                <w:rFonts w:ascii="Arial Narrow" w:hAnsi="Arial Narrow"/>
              </w:rPr>
              <w:t>Keep the</w:t>
            </w:r>
            <w:r w:rsidR="00A919E6" w:rsidRPr="00993515">
              <w:rPr>
                <w:rFonts w:ascii="Arial Narrow" w:hAnsi="Arial Narrow"/>
              </w:rPr>
              <w:t xml:space="preserve"> Residential Life Manager</w:t>
            </w:r>
            <w:r w:rsidRPr="00993515">
              <w:rPr>
                <w:rFonts w:ascii="Arial Narrow" w:hAnsi="Arial Narrow"/>
              </w:rPr>
              <w:t xml:space="preserve"> or Head of Hall</w:t>
            </w:r>
            <w:r w:rsidR="00A919E6" w:rsidRPr="00993515">
              <w:rPr>
                <w:rFonts w:ascii="Arial Narrow" w:hAnsi="Arial Narrow"/>
              </w:rPr>
              <w:t xml:space="preserve"> informed of illness and administer first aid or arrange for medical attention if required. </w:t>
            </w:r>
          </w:p>
          <w:p w14:paraId="1A569744" w14:textId="77777777" w:rsidR="00A919E6" w:rsidRPr="00993515" w:rsidRDefault="00A919E6" w:rsidP="007B65B3">
            <w:pPr>
              <w:pStyle w:val="ListParagraph"/>
              <w:numPr>
                <w:ilvl w:val="0"/>
                <w:numId w:val="11"/>
              </w:numPr>
              <w:spacing w:line="276" w:lineRule="auto"/>
              <w:rPr>
                <w:rFonts w:ascii="Arial Narrow" w:hAnsi="Arial Narrow"/>
              </w:rPr>
            </w:pPr>
            <w:r w:rsidRPr="00993515">
              <w:rPr>
                <w:rFonts w:ascii="Arial Narrow" w:hAnsi="Arial Narrow"/>
              </w:rPr>
              <w:t xml:space="preserve">Ensure reasonable standards of cleanliness are maintained in the common areas. </w:t>
            </w:r>
          </w:p>
          <w:p w14:paraId="06F5BF2F" w14:textId="77777777" w:rsidR="001E754F" w:rsidRPr="00993515" w:rsidRDefault="001E754F" w:rsidP="001E754F">
            <w:pPr>
              <w:ind w:left="720"/>
              <w:rPr>
                <w:rFonts w:ascii="Arial Narrow" w:hAnsi="Arial Narrow"/>
                <w:i/>
              </w:rPr>
            </w:pPr>
          </w:p>
          <w:p w14:paraId="1CB41963" w14:textId="77777777" w:rsidR="001E754F" w:rsidRPr="00993515" w:rsidRDefault="001E754F" w:rsidP="001E754F">
            <w:pPr>
              <w:ind w:left="720"/>
              <w:rPr>
                <w:rFonts w:ascii="Arial Narrow" w:hAnsi="Arial Narrow"/>
                <w:i/>
              </w:rPr>
            </w:pPr>
            <w:r w:rsidRPr="00993515">
              <w:rPr>
                <w:rFonts w:ascii="Arial Narrow" w:hAnsi="Arial Narrow"/>
                <w:i/>
              </w:rPr>
              <w:t>Performance measures:</w:t>
            </w:r>
          </w:p>
          <w:p w14:paraId="443E9DFE" w14:textId="77777777" w:rsidR="001E754F" w:rsidRPr="00993515" w:rsidRDefault="001E754F" w:rsidP="001E754F">
            <w:pPr>
              <w:pStyle w:val="ListParagraph"/>
              <w:numPr>
                <w:ilvl w:val="0"/>
                <w:numId w:val="23"/>
              </w:numPr>
              <w:rPr>
                <w:rFonts w:ascii="Arial Narrow" w:hAnsi="Arial Narrow"/>
                <w:i/>
              </w:rPr>
            </w:pPr>
            <w:r w:rsidRPr="00993515">
              <w:rPr>
                <w:rFonts w:ascii="Arial Narrow" w:hAnsi="Arial Narrow"/>
                <w:i/>
              </w:rPr>
              <w:t>Follow all policies as outlined in the Residents Handbook and RA Manual</w:t>
            </w:r>
            <w:r w:rsidR="00A712EC">
              <w:rPr>
                <w:rFonts w:ascii="Arial Narrow" w:hAnsi="Arial Narrow"/>
                <w:i/>
              </w:rPr>
              <w:t>.</w:t>
            </w:r>
          </w:p>
          <w:p w14:paraId="313FE780" w14:textId="77777777" w:rsidR="001E754F" w:rsidRPr="00993515" w:rsidRDefault="001E754F" w:rsidP="001E754F">
            <w:pPr>
              <w:pStyle w:val="ListParagraph"/>
              <w:numPr>
                <w:ilvl w:val="0"/>
                <w:numId w:val="23"/>
              </w:numPr>
              <w:rPr>
                <w:rFonts w:ascii="Arial Narrow" w:hAnsi="Arial Narrow"/>
                <w:i/>
              </w:rPr>
            </w:pPr>
            <w:r w:rsidRPr="00993515">
              <w:rPr>
                <w:rFonts w:ascii="Arial Narrow" w:hAnsi="Arial Narrow"/>
                <w:i/>
              </w:rPr>
              <w:t>Conduct Hazard Identification Forms as part of Health and Safety Plan</w:t>
            </w:r>
            <w:r w:rsidR="00A712EC">
              <w:rPr>
                <w:rFonts w:ascii="Arial Narrow" w:hAnsi="Arial Narrow"/>
                <w:i/>
              </w:rPr>
              <w:t>.</w:t>
            </w:r>
          </w:p>
          <w:p w14:paraId="7BA0E540" w14:textId="77777777" w:rsidR="001E754F" w:rsidRPr="00993515" w:rsidRDefault="001E754F" w:rsidP="001E754F">
            <w:pPr>
              <w:pStyle w:val="ListParagraph"/>
              <w:numPr>
                <w:ilvl w:val="0"/>
                <w:numId w:val="23"/>
              </w:numPr>
              <w:rPr>
                <w:rFonts w:ascii="Arial Narrow" w:hAnsi="Arial Narrow"/>
                <w:i/>
              </w:rPr>
            </w:pPr>
            <w:r w:rsidRPr="00993515">
              <w:rPr>
                <w:rFonts w:ascii="Arial Narrow" w:hAnsi="Arial Narrow"/>
                <w:i/>
              </w:rPr>
              <w:t>Inform Residential Life Manager or Head of Hall of any significant health and safety issue immediately</w:t>
            </w:r>
            <w:r w:rsidR="00A712EC">
              <w:rPr>
                <w:rFonts w:ascii="Arial Narrow" w:hAnsi="Arial Narrow"/>
                <w:i/>
              </w:rPr>
              <w:t>.</w:t>
            </w:r>
          </w:p>
          <w:p w14:paraId="6687BA97" w14:textId="77777777" w:rsidR="00E2518E" w:rsidRPr="00993515" w:rsidRDefault="00E2518E" w:rsidP="007B65B3">
            <w:pPr>
              <w:spacing w:line="276" w:lineRule="auto"/>
              <w:rPr>
                <w:rFonts w:ascii="Arial Narrow" w:hAnsi="Arial Narrow"/>
              </w:rPr>
            </w:pPr>
          </w:p>
          <w:p w14:paraId="000E13E4" w14:textId="77777777" w:rsidR="009F7377" w:rsidRPr="00993515" w:rsidRDefault="009F7377" w:rsidP="007B65B3">
            <w:pPr>
              <w:pStyle w:val="ListParagraph"/>
              <w:numPr>
                <w:ilvl w:val="0"/>
                <w:numId w:val="3"/>
              </w:numPr>
              <w:spacing w:line="276" w:lineRule="auto"/>
              <w:rPr>
                <w:rFonts w:ascii="Arial Narrow" w:hAnsi="Arial Narrow"/>
              </w:rPr>
            </w:pPr>
            <w:r w:rsidRPr="00993515">
              <w:rPr>
                <w:rFonts w:ascii="Arial Narrow" w:hAnsi="Arial Narrow"/>
                <w:b/>
              </w:rPr>
              <w:t>Emotional:</w:t>
            </w:r>
          </w:p>
          <w:p w14:paraId="371DCDEC" w14:textId="77777777" w:rsidR="009F7377" w:rsidRPr="00993515" w:rsidRDefault="009F7377" w:rsidP="007B65B3">
            <w:pPr>
              <w:pStyle w:val="ListParagraph"/>
              <w:spacing w:line="276" w:lineRule="auto"/>
              <w:rPr>
                <w:rFonts w:ascii="Arial Narrow" w:hAnsi="Arial Narrow"/>
                <w:i/>
              </w:rPr>
            </w:pPr>
            <w:r w:rsidRPr="00993515">
              <w:rPr>
                <w:rFonts w:ascii="Arial Narrow" w:hAnsi="Arial Narrow"/>
                <w:i/>
              </w:rPr>
              <w:t xml:space="preserve">RAs are to help ensure that the hall is an emotionally healthy environment. </w:t>
            </w:r>
          </w:p>
          <w:p w14:paraId="0D71A424" w14:textId="77777777" w:rsidR="009F7377" w:rsidRPr="00993515" w:rsidRDefault="009F7377" w:rsidP="007B65B3">
            <w:pPr>
              <w:pStyle w:val="ListParagraph"/>
              <w:numPr>
                <w:ilvl w:val="0"/>
                <w:numId w:val="12"/>
              </w:numPr>
              <w:spacing w:line="276" w:lineRule="auto"/>
              <w:rPr>
                <w:rFonts w:ascii="Arial Narrow" w:hAnsi="Arial Narrow"/>
              </w:rPr>
            </w:pPr>
            <w:r w:rsidRPr="00993515">
              <w:rPr>
                <w:rFonts w:ascii="Arial Narrow" w:hAnsi="Arial Narrow"/>
              </w:rPr>
              <w:t>Take on an active role in managing residents’ behaviour</w:t>
            </w:r>
            <w:r w:rsidR="00E2518E" w:rsidRPr="00993515">
              <w:rPr>
                <w:rFonts w:ascii="Arial Narrow" w:hAnsi="Arial Narrow"/>
              </w:rPr>
              <w:t xml:space="preserve"> on, and occasionally off, duty.</w:t>
            </w:r>
          </w:p>
          <w:p w14:paraId="5BB2AC2E" w14:textId="77777777" w:rsidR="009F7377" w:rsidRPr="00993515" w:rsidRDefault="009F7377" w:rsidP="007B65B3">
            <w:pPr>
              <w:pStyle w:val="ListParagraph"/>
              <w:numPr>
                <w:ilvl w:val="0"/>
                <w:numId w:val="12"/>
              </w:numPr>
              <w:spacing w:line="276" w:lineRule="auto"/>
              <w:rPr>
                <w:rFonts w:ascii="Arial Narrow" w:hAnsi="Arial Narrow"/>
              </w:rPr>
            </w:pPr>
            <w:r w:rsidRPr="00993515">
              <w:rPr>
                <w:rFonts w:ascii="Arial Narrow" w:hAnsi="Arial Narrow"/>
              </w:rPr>
              <w:t>Be available to offer basic advice and support to residents on their concerns and/or grievances</w:t>
            </w:r>
            <w:r w:rsidR="00E2518E" w:rsidRPr="00993515">
              <w:rPr>
                <w:rFonts w:ascii="Arial Narrow" w:hAnsi="Arial Narrow"/>
              </w:rPr>
              <w:t xml:space="preserve"> on, and occasionally off, duty.</w:t>
            </w:r>
          </w:p>
          <w:p w14:paraId="708435E7" w14:textId="77777777" w:rsidR="009F7377" w:rsidRPr="00993515" w:rsidRDefault="009F7377" w:rsidP="007B65B3">
            <w:pPr>
              <w:pStyle w:val="ListParagraph"/>
              <w:numPr>
                <w:ilvl w:val="0"/>
                <w:numId w:val="12"/>
              </w:numPr>
              <w:spacing w:line="276" w:lineRule="auto"/>
              <w:rPr>
                <w:rFonts w:ascii="Arial Narrow" w:hAnsi="Arial Narrow"/>
              </w:rPr>
            </w:pPr>
            <w:r w:rsidRPr="00993515">
              <w:rPr>
                <w:rFonts w:ascii="Arial Narrow" w:hAnsi="Arial Narrow"/>
              </w:rPr>
              <w:t>Ensure students who display behaviour</w:t>
            </w:r>
            <w:r w:rsidR="001E754F" w:rsidRPr="00993515">
              <w:rPr>
                <w:rFonts w:ascii="Arial Narrow" w:hAnsi="Arial Narrow"/>
              </w:rPr>
              <w:t>s of concern are referred to Management</w:t>
            </w:r>
            <w:r w:rsidR="00E2518E" w:rsidRPr="00993515">
              <w:rPr>
                <w:rFonts w:ascii="Arial Narrow" w:hAnsi="Arial Narrow"/>
              </w:rPr>
              <w:t>.</w:t>
            </w:r>
          </w:p>
          <w:p w14:paraId="1B14CCEA" w14:textId="77777777" w:rsidR="009F7377" w:rsidRPr="00993515" w:rsidRDefault="009F7377" w:rsidP="007B65B3">
            <w:pPr>
              <w:pStyle w:val="ListParagraph"/>
              <w:numPr>
                <w:ilvl w:val="0"/>
                <w:numId w:val="12"/>
              </w:numPr>
              <w:spacing w:line="276" w:lineRule="auto"/>
              <w:rPr>
                <w:rFonts w:ascii="Arial Narrow" w:hAnsi="Arial Narrow"/>
              </w:rPr>
            </w:pPr>
            <w:r w:rsidRPr="00993515">
              <w:rPr>
                <w:rFonts w:ascii="Arial Narrow" w:hAnsi="Arial Narrow"/>
              </w:rPr>
              <w:t xml:space="preserve">Be sensitive to the symptoms of distress/stress in </w:t>
            </w:r>
            <w:proofErr w:type="gramStart"/>
            <w:r w:rsidR="00E2518E" w:rsidRPr="00993515">
              <w:rPr>
                <w:rFonts w:ascii="Arial Narrow" w:hAnsi="Arial Narrow"/>
              </w:rPr>
              <w:t>residents’</w:t>
            </w:r>
            <w:proofErr w:type="gramEnd"/>
            <w:r w:rsidR="00E2518E" w:rsidRPr="00993515">
              <w:rPr>
                <w:rFonts w:ascii="Arial Narrow" w:hAnsi="Arial Narrow"/>
              </w:rPr>
              <w:t>. Encourage</w:t>
            </w:r>
            <w:r w:rsidRPr="00993515">
              <w:rPr>
                <w:rFonts w:ascii="Arial Narrow" w:hAnsi="Arial Narrow"/>
              </w:rPr>
              <w:t xml:space="preserve"> residents to find socially acceptable ways of expressing and releasing their emotions. </w:t>
            </w:r>
          </w:p>
          <w:p w14:paraId="0805F95D" w14:textId="77777777" w:rsidR="009F7377" w:rsidRPr="00993515" w:rsidRDefault="009F7377" w:rsidP="007B65B3">
            <w:pPr>
              <w:pStyle w:val="ListParagraph"/>
              <w:numPr>
                <w:ilvl w:val="0"/>
                <w:numId w:val="12"/>
              </w:numPr>
              <w:spacing w:line="276" w:lineRule="auto"/>
              <w:rPr>
                <w:rFonts w:ascii="Arial Narrow" w:hAnsi="Arial Narrow"/>
              </w:rPr>
            </w:pPr>
            <w:r w:rsidRPr="00993515">
              <w:rPr>
                <w:rFonts w:ascii="Arial Narrow" w:hAnsi="Arial Narrow"/>
              </w:rPr>
              <w:t xml:space="preserve">Ensure that </w:t>
            </w:r>
            <w:r w:rsidR="00E2518E" w:rsidRPr="00993515">
              <w:rPr>
                <w:rFonts w:ascii="Arial Narrow" w:hAnsi="Arial Narrow"/>
              </w:rPr>
              <w:t xml:space="preserve">all residents are respected and appreciated. </w:t>
            </w:r>
            <w:proofErr w:type="gramStart"/>
            <w:r w:rsidR="00E2518E" w:rsidRPr="00993515">
              <w:rPr>
                <w:rFonts w:ascii="Arial Narrow" w:hAnsi="Arial Narrow"/>
              </w:rPr>
              <w:t>In particular, ensure</w:t>
            </w:r>
            <w:proofErr w:type="gramEnd"/>
            <w:r w:rsidR="00E2518E" w:rsidRPr="00993515">
              <w:rPr>
                <w:rFonts w:ascii="Arial Narrow" w:hAnsi="Arial Narrow"/>
              </w:rPr>
              <w:t xml:space="preserve"> </w:t>
            </w:r>
            <w:r w:rsidRPr="00993515">
              <w:rPr>
                <w:rFonts w:ascii="Arial Narrow" w:hAnsi="Arial Narrow"/>
              </w:rPr>
              <w:t xml:space="preserve">residents from minority cultures, especially international students, are respected and appreciated. International students need a different kind of support and guidance to integrate into the Victoria House community. </w:t>
            </w:r>
          </w:p>
          <w:p w14:paraId="683C1BC8" w14:textId="77777777" w:rsidR="00AE2E45" w:rsidRPr="00993515" w:rsidRDefault="00AE2E45" w:rsidP="00AE2E45">
            <w:pPr>
              <w:pStyle w:val="ListParagraph"/>
              <w:spacing w:line="276" w:lineRule="auto"/>
              <w:ind w:left="1080"/>
              <w:rPr>
                <w:rFonts w:ascii="Arial Narrow" w:hAnsi="Arial Narrow"/>
              </w:rPr>
            </w:pPr>
          </w:p>
          <w:p w14:paraId="6502ADEE" w14:textId="77777777" w:rsidR="00AE2E45" w:rsidRPr="00993515" w:rsidRDefault="00AE2E45" w:rsidP="00AE2E45">
            <w:pPr>
              <w:ind w:left="720"/>
              <w:rPr>
                <w:rFonts w:ascii="Arial Narrow" w:hAnsi="Arial Narrow"/>
                <w:i/>
              </w:rPr>
            </w:pPr>
            <w:r w:rsidRPr="00993515">
              <w:rPr>
                <w:rFonts w:ascii="Arial Narrow" w:hAnsi="Arial Narrow"/>
                <w:i/>
              </w:rPr>
              <w:t>Performance measures:</w:t>
            </w:r>
          </w:p>
          <w:p w14:paraId="32D78157" w14:textId="77777777" w:rsidR="00AE2E45" w:rsidRPr="00993515" w:rsidRDefault="00AE2E45" w:rsidP="00AE2E45">
            <w:pPr>
              <w:pStyle w:val="ListParagraph"/>
              <w:numPr>
                <w:ilvl w:val="0"/>
                <w:numId w:val="23"/>
              </w:numPr>
              <w:rPr>
                <w:rFonts w:ascii="Arial Narrow" w:hAnsi="Arial Narrow"/>
                <w:i/>
              </w:rPr>
            </w:pPr>
            <w:r w:rsidRPr="00993515">
              <w:rPr>
                <w:rFonts w:ascii="Arial Narrow" w:hAnsi="Arial Narrow"/>
                <w:i/>
              </w:rPr>
              <w:t>Ensure</w:t>
            </w:r>
            <w:r w:rsidR="00A712EC">
              <w:rPr>
                <w:rFonts w:ascii="Arial Narrow" w:hAnsi="Arial Narrow"/>
                <w:i/>
              </w:rPr>
              <w:t xml:space="preserve"> the</w:t>
            </w:r>
            <w:r w:rsidRPr="00993515">
              <w:rPr>
                <w:rFonts w:ascii="Arial Narrow" w:hAnsi="Arial Narrow"/>
                <w:i/>
              </w:rPr>
              <w:t xml:space="preserve"> Residential Life Manager is informed of all behavioural and wellbeing issues with residents</w:t>
            </w:r>
            <w:r w:rsidR="00A712EC">
              <w:rPr>
                <w:rFonts w:ascii="Arial Narrow" w:hAnsi="Arial Narrow"/>
                <w:i/>
              </w:rPr>
              <w:t>.</w:t>
            </w:r>
          </w:p>
          <w:p w14:paraId="1089C671" w14:textId="77777777" w:rsidR="00AE2E45" w:rsidRPr="00993515" w:rsidRDefault="00AE2E45" w:rsidP="00AE2E45">
            <w:pPr>
              <w:pStyle w:val="ListParagraph"/>
              <w:numPr>
                <w:ilvl w:val="0"/>
                <w:numId w:val="23"/>
              </w:numPr>
              <w:rPr>
                <w:rFonts w:ascii="Arial Narrow" w:hAnsi="Arial Narrow"/>
                <w:i/>
              </w:rPr>
            </w:pPr>
            <w:r w:rsidRPr="00993515">
              <w:rPr>
                <w:rFonts w:ascii="Arial Narrow" w:hAnsi="Arial Narrow"/>
                <w:i/>
              </w:rPr>
              <w:t>All incidents are to be reported within 24 hours. All significant incidents are to be reported immediately to the Residential Life Manager or Head of Hall</w:t>
            </w:r>
            <w:r w:rsidR="00A712EC">
              <w:rPr>
                <w:rFonts w:ascii="Arial Narrow" w:hAnsi="Arial Narrow"/>
                <w:i/>
              </w:rPr>
              <w:t>.</w:t>
            </w:r>
          </w:p>
          <w:p w14:paraId="108E9CBE" w14:textId="77777777" w:rsidR="00AE2E45" w:rsidRPr="00A712EC" w:rsidRDefault="00AE2E45" w:rsidP="00A712EC">
            <w:pPr>
              <w:rPr>
                <w:rFonts w:ascii="Arial Narrow" w:hAnsi="Arial Narrow"/>
              </w:rPr>
            </w:pPr>
          </w:p>
          <w:p w14:paraId="4A1FE7A2" w14:textId="77777777" w:rsidR="009F7377" w:rsidRPr="00993515" w:rsidRDefault="009F7377" w:rsidP="007B65B3">
            <w:pPr>
              <w:pStyle w:val="ListParagraph"/>
              <w:numPr>
                <w:ilvl w:val="0"/>
                <w:numId w:val="3"/>
              </w:numPr>
              <w:spacing w:line="276" w:lineRule="auto"/>
              <w:rPr>
                <w:rFonts w:ascii="Arial Narrow" w:hAnsi="Arial Narrow"/>
              </w:rPr>
            </w:pPr>
            <w:r w:rsidRPr="00993515">
              <w:rPr>
                <w:rFonts w:ascii="Arial Narrow" w:hAnsi="Arial Narrow"/>
                <w:b/>
              </w:rPr>
              <w:t>Other:</w:t>
            </w:r>
          </w:p>
          <w:p w14:paraId="45061E0C" w14:textId="77777777" w:rsidR="009F7377" w:rsidRPr="00993515" w:rsidRDefault="009F7377" w:rsidP="007B65B3">
            <w:pPr>
              <w:pStyle w:val="ListParagraph"/>
              <w:spacing w:line="276" w:lineRule="auto"/>
              <w:rPr>
                <w:rFonts w:ascii="Arial Narrow" w:hAnsi="Arial Narrow"/>
                <w:i/>
              </w:rPr>
            </w:pPr>
            <w:r w:rsidRPr="00993515">
              <w:rPr>
                <w:rFonts w:ascii="Arial Narrow" w:hAnsi="Arial Narrow"/>
                <w:i/>
              </w:rPr>
              <w:t xml:space="preserve">RAs are to aid the Head of Hall, the Residential Life Manager and the Administrator in the general running of the hall from time to time. </w:t>
            </w:r>
          </w:p>
          <w:p w14:paraId="16BB974A" w14:textId="77777777" w:rsidR="009F7377" w:rsidRPr="00993515" w:rsidRDefault="009F7377" w:rsidP="007B65B3">
            <w:pPr>
              <w:pStyle w:val="ListParagraph"/>
              <w:numPr>
                <w:ilvl w:val="0"/>
                <w:numId w:val="13"/>
              </w:numPr>
              <w:spacing w:line="276" w:lineRule="auto"/>
              <w:rPr>
                <w:rFonts w:ascii="Arial Narrow" w:hAnsi="Arial Narrow"/>
              </w:rPr>
            </w:pPr>
            <w:r w:rsidRPr="00993515">
              <w:rPr>
                <w:rFonts w:ascii="Arial Narrow" w:hAnsi="Arial Narrow"/>
              </w:rPr>
              <w:t xml:space="preserve">RAs are expected to </w:t>
            </w:r>
            <w:proofErr w:type="gramStart"/>
            <w:r w:rsidRPr="00993515">
              <w:rPr>
                <w:rFonts w:ascii="Arial Narrow" w:hAnsi="Arial Narrow"/>
              </w:rPr>
              <w:t>help out</w:t>
            </w:r>
            <w:proofErr w:type="gramEnd"/>
            <w:r w:rsidRPr="00993515">
              <w:rPr>
                <w:rFonts w:ascii="Arial Narrow" w:hAnsi="Arial Narrow"/>
              </w:rPr>
              <w:t xml:space="preserve"> with the running of the office occasionally. </w:t>
            </w:r>
          </w:p>
          <w:p w14:paraId="35A7BF0F" w14:textId="77777777" w:rsidR="009F7377" w:rsidRPr="00993515" w:rsidRDefault="009F7377" w:rsidP="007B65B3">
            <w:pPr>
              <w:pStyle w:val="ListParagraph"/>
              <w:numPr>
                <w:ilvl w:val="0"/>
                <w:numId w:val="13"/>
              </w:numPr>
              <w:spacing w:line="276" w:lineRule="auto"/>
              <w:rPr>
                <w:rFonts w:ascii="Arial Narrow" w:hAnsi="Arial Narrow"/>
              </w:rPr>
            </w:pPr>
            <w:r w:rsidRPr="00993515">
              <w:rPr>
                <w:rFonts w:ascii="Arial Narrow" w:hAnsi="Arial Narrow"/>
              </w:rPr>
              <w:t xml:space="preserve">Perform other duties as required by the Head of Hall, Residential Life Manager or Administrator. </w:t>
            </w:r>
          </w:p>
          <w:p w14:paraId="7F597FBB" w14:textId="77777777" w:rsidR="009F7377" w:rsidRPr="00993515" w:rsidRDefault="009F7377" w:rsidP="007B65B3">
            <w:pPr>
              <w:pStyle w:val="ListParagraph"/>
              <w:numPr>
                <w:ilvl w:val="0"/>
                <w:numId w:val="13"/>
              </w:numPr>
              <w:spacing w:line="276" w:lineRule="auto"/>
              <w:rPr>
                <w:rFonts w:ascii="Arial Narrow" w:hAnsi="Arial Narrow"/>
              </w:rPr>
            </w:pPr>
            <w:r w:rsidRPr="00993515">
              <w:rPr>
                <w:rFonts w:ascii="Arial Narrow" w:hAnsi="Arial Narrow"/>
              </w:rPr>
              <w:t xml:space="preserve">Take a full and active part in the life of Victoria House, including eating meals and sleeping at Victoria House and interacting with residents regularly. </w:t>
            </w:r>
          </w:p>
          <w:p w14:paraId="27862E9C" w14:textId="77777777" w:rsidR="00E2518E" w:rsidRPr="00993515" w:rsidRDefault="00E2518E" w:rsidP="007B65B3">
            <w:pPr>
              <w:pStyle w:val="ListParagraph"/>
              <w:numPr>
                <w:ilvl w:val="0"/>
                <w:numId w:val="13"/>
              </w:numPr>
              <w:spacing w:line="276" w:lineRule="auto"/>
              <w:rPr>
                <w:rFonts w:ascii="Arial Narrow" w:hAnsi="Arial Narrow"/>
              </w:rPr>
            </w:pPr>
            <w:r w:rsidRPr="00993515">
              <w:rPr>
                <w:rFonts w:ascii="Arial Narrow" w:hAnsi="Arial Narrow"/>
              </w:rPr>
              <w:t xml:space="preserve">It is strongly advised for RAs not to be friends with residents on any form of social media, including (but not limited to): Snapchat, Facebook, Instagram, Tinder. </w:t>
            </w:r>
          </w:p>
          <w:p w14:paraId="61B6CBF2" w14:textId="77777777" w:rsidR="00E2518E" w:rsidRPr="00993515" w:rsidRDefault="00E2518E" w:rsidP="007B65B3">
            <w:pPr>
              <w:pStyle w:val="ListParagraph"/>
              <w:numPr>
                <w:ilvl w:val="0"/>
                <w:numId w:val="13"/>
              </w:numPr>
              <w:spacing w:line="276" w:lineRule="auto"/>
              <w:rPr>
                <w:rFonts w:ascii="Arial Narrow" w:hAnsi="Arial Narrow"/>
              </w:rPr>
            </w:pPr>
            <w:r w:rsidRPr="00993515">
              <w:rPr>
                <w:rFonts w:ascii="Arial Narrow" w:hAnsi="Arial Narrow"/>
              </w:rPr>
              <w:t xml:space="preserve">RAs should not have a </w:t>
            </w:r>
            <w:r w:rsidR="00A712EC" w:rsidRPr="00993515">
              <w:rPr>
                <w:rFonts w:ascii="Arial Narrow" w:hAnsi="Arial Narrow"/>
              </w:rPr>
              <w:t>resident’s</w:t>
            </w:r>
            <w:r w:rsidR="00AA5644" w:rsidRPr="00993515">
              <w:rPr>
                <w:rFonts w:ascii="Arial Narrow" w:hAnsi="Arial Narrow"/>
              </w:rPr>
              <w:t xml:space="preserve"> personal phone number, and vice</w:t>
            </w:r>
            <w:r w:rsidRPr="00993515">
              <w:rPr>
                <w:rFonts w:ascii="Arial Narrow" w:hAnsi="Arial Narrow"/>
              </w:rPr>
              <w:t xml:space="preserve"> versa. </w:t>
            </w:r>
          </w:p>
          <w:p w14:paraId="3CBAE260" w14:textId="77777777" w:rsidR="00E82C27" w:rsidRDefault="00E82C27" w:rsidP="00E82C27">
            <w:pPr>
              <w:rPr>
                <w:rFonts w:ascii="Arial Narrow" w:hAnsi="Arial Narrow"/>
              </w:rPr>
            </w:pPr>
          </w:p>
          <w:p w14:paraId="688B4015" w14:textId="428FFFE7" w:rsidR="00E82C27" w:rsidRDefault="00E82C27" w:rsidP="00E82C27">
            <w:pPr>
              <w:rPr>
                <w:rFonts w:ascii="Arial Narrow" w:hAnsi="Arial Narrow"/>
              </w:rPr>
            </w:pPr>
          </w:p>
          <w:p w14:paraId="29591D9B" w14:textId="77777777" w:rsidR="00514B5E" w:rsidRPr="00E82C27" w:rsidRDefault="00514B5E" w:rsidP="00E82C27">
            <w:pPr>
              <w:rPr>
                <w:rFonts w:ascii="Arial Narrow" w:hAnsi="Arial Narrow"/>
              </w:rPr>
            </w:pPr>
          </w:p>
          <w:p w14:paraId="41266335" w14:textId="77777777" w:rsidR="00AA5644" w:rsidRPr="00993515" w:rsidRDefault="00623F4C" w:rsidP="00AA5644">
            <w:pPr>
              <w:ind w:left="720"/>
              <w:rPr>
                <w:rFonts w:ascii="Arial Narrow" w:hAnsi="Arial Narrow"/>
                <w:i/>
              </w:rPr>
            </w:pPr>
            <w:r w:rsidRPr="00993515">
              <w:rPr>
                <w:rFonts w:ascii="Arial Narrow" w:hAnsi="Arial Narrow"/>
                <w:i/>
              </w:rPr>
              <w:lastRenderedPageBreak/>
              <w:t>Performance measure</w:t>
            </w:r>
            <w:r w:rsidR="00AA5644" w:rsidRPr="00993515">
              <w:rPr>
                <w:rFonts w:ascii="Arial Narrow" w:hAnsi="Arial Narrow"/>
                <w:i/>
              </w:rPr>
              <w:t>:</w:t>
            </w:r>
          </w:p>
          <w:p w14:paraId="78B8D293" w14:textId="77777777" w:rsidR="00AA5644" w:rsidRPr="00993515" w:rsidRDefault="00AA5644" w:rsidP="00AA5644">
            <w:pPr>
              <w:pStyle w:val="ListParagraph"/>
              <w:numPr>
                <w:ilvl w:val="0"/>
                <w:numId w:val="23"/>
              </w:numPr>
              <w:rPr>
                <w:rFonts w:ascii="Arial Narrow" w:hAnsi="Arial Narrow"/>
                <w:i/>
              </w:rPr>
            </w:pPr>
            <w:r w:rsidRPr="00993515">
              <w:rPr>
                <w:rFonts w:ascii="Arial Narrow" w:hAnsi="Arial Narrow"/>
                <w:i/>
              </w:rPr>
              <w:t>Whilst on duty, RAs are required to be in the Dining Hall during the dinner meal times</w:t>
            </w:r>
            <w:r w:rsidR="00A712EC">
              <w:rPr>
                <w:rFonts w:ascii="Arial Narrow" w:hAnsi="Arial Narrow"/>
                <w:i/>
              </w:rPr>
              <w:t>.</w:t>
            </w:r>
          </w:p>
          <w:p w14:paraId="657347F0" w14:textId="77777777" w:rsidR="00AA5644" w:rsidRPr="00993515" w:rsidRDefault="00AA5644" w:rsidP="00AA5644">
            <w:pPr>
              <w:pStyle w:val="ListParagraph"/>
              <w:ind w:left="1440"/>
              <w:rPr>
                <w:rFonts w:ascii="Arial Narrow" w:hAnsi="Arial Narrow"/>
              </w:rPr>
            </w:pPr>
          </w:p>
        </w:tc>
      </w:tr>
    </w:tbl>
    <w:p w14:paraId="78CE726A" w14:textId="77777777" w:rsidR="00A712EC" w:rsidRPr="00993515" w:rsidRDefault="00A712EC" w:rsidP="007B65B3">
      <w:pPr>
        <w:rPr>
          <w:rFonts w:ascii="Arial Narrow" w:hAnsi="Arial Narrow"/>
        </w:rPr>
      </w:pPr>
    </w:p>
    <w:tbl>
      <w:tblPr>
        <w:tblStyle w:val="TableGrid"/>
        <w:tblW w:w="0" w:type="auto"/>
        <w:tblLook w:val="04A0" w:firstRow="1" w:lastRow="0" w:firstColumn="1" w:lastColumn="0" w:noHBand="0" w:noVBand="1"/>
      </w:tblPr>
      <w:tblGrid>
        <w:gridCol w:w="9016"/>
      </w:tblGrid>
      <w:tr w:rsidR="008F54AF" w:rsidRPr="00993515" w14:paraId="11BB6520" w14:textId="77777777" w:rsidTr="000E2A72">
        <w:tc>
          <w:tcPr>
            <w:tcW w:w="9242" w:type="dxa"/>
          </w:tcPr>
          <w:p w14:paraId="23085541" w14:textId="77777777" w:rsidR="0006435F" w:rsidRPr="00993515" w:rsidRDefault="0006435F" w:rsidP="007B65B3">
            <w:pPr>
              <w:spacing w:line="276" w:lineRule="auto"/>
              <w:jc w:val="center"/>
              <w:rPr>
                <w:rFonts w:ascii="Arial Narrow" w:hAnsi="Arial Narrow"/>
              </w:rPr>
            </w:pPr>
            <w:r w:rsidRPr="00993515">
              <w:rPr>
                <w:rFonts w:ascii="Arial Narrow" w:hAnsi="Arial Narrow"/>
                <w:b/>
                <w:sz w:val="28"/>
                <w:szCs w:val="28"/>
              </w:rPr>
              <w:t>Key Challenges for an RA</w:t>
            </w:r>
          </w:p>
        </w:tc>
      </w:tr>
      <w:tr w:rsidR="008F54AF" w:rsidRPr="00993515" w14:paraId="79824914" w14:textId="77777777" w:rsidTr="000E2A72">
        <w:tc>
          <w:tcPr>
            <w:tcW w:w="9242" w:type="dxa"/>
          </w:tcPr>
          <w:p w14:paraId="5D232D2D" w14:textId="77777777" w:rsidR="0006435F" w:rsidRPr="00993515" w:rsidRDefault="0006435F" w:rsidP="007B65B3">
            <w:pPr>
              <w:spacing w:line="276" w:lineRule="auto"/>
              <w:rPr>
                <w:rFonts w:ascii="Arial Narrow" w:hAnsi="Arial Narrow"/>
              </w:rPr>
            </w:pPr>
          </w:p>
          <w:p w14:paraId="29890C2A" w14:textId="77777777" w:rsidR="0006435F" w:rsidRPr="00993515" w:rsidRDefault="0006435F" w:rsidP="007B65B3">
            <w:pPr>
              <w:spacing w:line="276" w:lineRule="auto"/>
              <w:rPr>
                <w:rFonts w:ascii="Arial Narrow" w:hAnsi="Arial Narrow"/>
              </w:rPr>
            </w:pPr>
            <w:r w:rsidRPr="00993515">
              <w:rPr>
                <w:rFonts w:ascii="Arial Narrow" w:hAnsi="Arial Narrow"/>
              </w:rPr>
              <w:t xml:space="preserve">Being an RA is an exciting, dynamic role. It is not, however, for the faint-hearted. There are many challenges that accompany being an RA, some of which are listed below. An RA must overcome these challenges to properly assist Victoria House residents. </w:t>
            </w:r>
          </w:p>
          <w:p w14:paraId="09A4618E" w14:textId="77777777" w:rsidR="0006435F" w:rsidRPr="00993515" w:rsidRDefault="0006435F" w:rsidP="007B65B3">
            <w:pPr>
              <w:spacing w:line="276" w:lineRule="auto"/>
              <w:rPr>
                <w:rFonts w:ascii="Arial Narrow" w:hAnsi="Arial Narrow"/>
              </w:rPr>
            </w:pPr>
          </w:p>
          <w:p w14:paraId="023F4434" w14:textId="77777777" w:rsidR="0006435F" w:rsidRPr="00993515" w:rsidRDefault="0006435F" w:rsidP="007B65B3">
            <w:pPr>
              <w:pStyle w:val="ListParagraph"/>
              <w:numPr>
                <w:ilvl w:val="0"/>
                <w:numId w:val="14"/>
              </w:numPr>
              <w:spacing w:line="276" w:lineRule="auto"/>
              <w:rPr>
                <w:rFonts w:ascii="Arial Narrow" w:hAnsi="Arial Narrow"/>
              </w:rPr>
            </w:pPr>
            <w:r w:rsidRPr="00993515">
              <w:rPr>
                <w:rFonts w:ascii="Arial Narrow" w:hAnsi="Arial Narrow"/>
                <w:b/>
              </w:rPr>
              <w:t>Time management.</w:t>
            </w:r>
            <w:r w:rsidRPr="00993515">
              <w:rPr>
                <w:rFonts w:ascii="Arial Narrow" w:hAnsi="Arial Narrow"/>
              </w:rPr>
              <w:t xml:space="preserve"> Being an RA is </w:t>
            </w:r>
            <w:proofErr w:type="gramStart"/>
            <w:r w:rsidRPr="00993515">
              <w:rPr>
                <w:rFonts w:ascii="Arial Narrow" w:hAnsi="Arial Narrow"/>
              </w:rPr>
              <w:t>definitely a</w:t>
            </w:r>
            <w:proofErr w:type="gramEnd"/>
            <w:r w:rsidRPr="00993515">
              <w:rPr>
                <w:rFonts w:ascii="Arial Narrow" w:hAnsi="Arial Narrow"/>
              </w:rPr>
              <w:t xml:space="preserve"> life-style. You find that your whole outlook changes. You need to balance the requirements of the job, the demands of residents, your study requirements and your personal time.  </w:t>
            </w:r>
          </w:p>
          <w:p w14:paraId="50283A88" w14:textId="77777777" w:rsidR="0006435F" w:rsidRPr="00993515" w:rsidRDefault="0006435F" w:rsidP="007B65B3">
            <w:pPr>
              <w:pStyle w:val="ListParagraph"/>
              <w:numPr>
                <w:ilvl w:val="0"/>
                <w:numId w:val="14"/>
              </w:numPr>
              <w:spacing w:line="276" w:lineRule="auto"/>
              <w:rPr>
                <w:rFonts w:ascii="Arial Narrow" w:hAnsi="Arial Narrow"/>
              </w:rPr>
            </w:pPr>
            <w:proofErr w:type="gramStart"/>
            <w:r w:rsidRPr="00993515">
              <w:rPr>
                <w:rFonts w:ascii="Arial Narrow" w:hAnsi="Arial Narrow"/>
                <w:b/>
              </w:rPr>
              <w:t>Been seen as</w:t>
            </w:r>
            <w:proofErr w:type="gramEnd"/>
            <w:r w:rsidRPr="00993515">
              <w:rPr>
                <w:rFonts w:ascii="Arial Narrow" w:hAnsi="Arial Narrow"/>
                <w:b/>
              </w:rPr>
              <w:t xml:space="preserve"> ‘management’ by the residents.</w:t>
            </w:r>
            <w:r w:rsidR="00A712EC">
              <w:rPr>
                <w:rFonts w:ascii="Arial Narrow" w:hAnsi="Arial Narrow"/>
              </w:rPr>
              <w:t xml:space="preserve"> An RA walks a fine line.</w:t>
            </w:r>
            <w:r w:rsidRPr="00993515">
              <w:rPr>
                <w:rFonts w:ascii="Arial Narrow" w:hAnsi="Arial Narrow"/>
              </w:rPr>
              <w:t xml:space="preserve"> RAs need to have a good relationship with residents, to ensure that residents can come and confide in you. However, an RA must also be able to put their foot down and take control of the situation.</w:t>
            </w:r>
          </w:p>
          <w:p w14:paraId="325A63BA" w14:textId="77777777" w:rsidR="0006435F" w:rsidRPr="00993515" w:rsidRDefault="0006435F" w:rsidP="007B65B3">
            <w:pPr>
              <w:pStyle w:val="ListParagraph"/>
              <w:numPr>
                <w:ilvl w:val="0"/>
                <w:numId w:val="14"/>
              </w:numPr>
              <w:spacing w:line="276" w:lineRule="auto"/>
              <w:rPr>
                <w:rFonts w:ascii="Arial Narrow" w:hAnsi="Arial Narrow"/>
              </w:rPr>
            </w:pPr>
            <w:r w:rsidRPr="00993515">
              <w:rPr>
                <w:rFonts w:ascii="Arial Narrow" w:hAnsi="Arial Narrow"/>
                <w:b/>
              </w:rPr>
              <w:t xml:space="preserve">Dealing with negative behaviour. </w:t>
            </w:r>
            <w:r w:rsidRPr="00993515">
              <w:rPr>
                <w:rFonts w:ascii="Arial Narrow" w:hAnsi="Arial Narrow"/>
              </w:rPr>
              <w:t xml:space="preserve">Sometimes, residents can be disrespectful to you, especially under the influence of alcohol. An RA needs to recognise that disrespect may come your way, but they must also be able to shrug it off. </w:t>
            </w:r>
          </w:p>
          <w:p w14:paraId="50B0ABC3" w14:textId="77777777" w:rsidR="0006435F" w:rsidRPr="00993515" w:rsidRDefault="0006435F" w:rsidP="007B65B3">
            <w:pPr>
              <w:pStyle w:val="ListParagraph"/>
              <w:numPr>
                <w:ilvl w:val="0"/>
                <w:numId w:val="14"/>
              </w:numPr>
              <w:spacing w:line="276" w:lineRule="auto"/>
              <w:rPr>
                <w:rFonts w:ascii="Arial Narrow" w:hAnsi="Arial Narrow"/>
              </w:rPr>
            </w:pPr>
            <w:r w:rsidRPr="00993515">
              <w:rPr>
                <w:rFonts w:ascii="Arial Narrow" w:hAnsi="Arial Narrow"/>
                <w:b/>
              </w:rPr>
              <w:t>Acknowledging and accepting different ways of doing things.</w:t>
            </w:r>
            <w:r w:rsidRPr="00993515">
              <w:rPr>
                <w:rFonts w:ascii="Arial Narrow" w:hAnsi="Arial Narrow"/>
              </w:rPr>
              <w:t xml:space="preserve"> Being an RA means that you need to be open-minded. Residents come from all walks of life, and you need to be able to adjust depending on your surroundings. </w:t>
            </w:r>
            <w:proofErr w:type="gramStart"/>
            <w:r w:rsidRPr="00993515">
              <w:rPr>
                <w:rFonts w:ascii="Arial Narrow" w:hAnsi="Arial Narrow"/>
              </w:rPr>
              <w:t>That being said, you</w:t>
            </w:r>
            <w:proofErr w:type="gramEnd"/>
            <w:r w:rsidRPr="00993515">
              <w:rPr>
                <w:rFonts w:ascii="Arial Narrow" w:hAnsi="Arial Narrow"/>
              </w:rPr>
              <w:t xml:space="preserve"> must be strong enough to draw the line in some circumstances.</w:t>
            </w:r>
          </w:p>
          <w:p w14:paraId="24BA45D6" w14:textId="77777777" w:rsidR="00623F4C" w:rsidRPr="00993515" w:rsidRDefault="007F7A08" w:rsidP="00C036D6">
            <w:pPr>
              <w:pStyle w:val="ListParagraph"/>
              <w:numPr>
                <w:ilvl w:val="0"/>
                <w:numId w:val="14"/>
              </w:numPr>
              <w:spacing w:line="276" w:lineRule="auto"/>
              <w:rPr>
                <w:rFonts w:ascii="Arial Narrow" w:hAnsi="Arial Narrow"/>
              </w:rPr>
            </w:pPr>
            <w:r w:rsidRPr="00993515">
              <w:rPr>
                <w:rFonts w:ascii="Arial Narrow" w:hAnsi="Arial Narrow"/>
                <w:b/>
              </w:rPr>
              <w:t xml:space="preserve">Being ‘present’. </w:t>
            </w:r>
            <w:r w:rsidRPr="00993515">
              <w:rPr>
                <w:rFonts w:ascii="Arial Narrow" w:hAnsi="Arial Narrow"/>
              </w:rPr>
              <w:t xml:space="preserve">An RA needs to have a ‘presence’ at Victoria House. If an RA is not present enough, residents lose respect for them, and it is hard to establish rapport with </w:t>
            </w:r>
            <w:r w:rsidR="00A712EC">
              <w:rPr>
                <w:rFonts w:ascii="Arial Narrow" w:hAnsi="Arial Narrow"/>
              </w:rPr>
              <w:t>residents</w:t>
            </w:r>
            <w:r w:rsidRPr="00993515">
              <w:rPr>
                <w:rFonts w:ascii="Arial Narrow" w:hAnsi="Arial Narrow"/>
              </w:rPr>
              <w:t>. To communicate properly with residents, and to earn their respect, and</w:t>
            </w:r>
            <w:r w:rsidR="0024376A" w:rsidRPr="00993515">
              <w:rPr>
                <w:rFonts w:ascii="Arial Narrow" w:hAnsi="Arial Narrow"/>
              </w:rPr>
              <w:t xml:space="preserve"> the</w:t>
            </w:r>
            <w:r w:rsidRPr="00993515">
              <w:rPr>
                <w:rFonts w:ascii="Arial Narrow" w:hAnsi="Arial Narrow"/>
              </w:rPr>
              <w:t xml:space="preserve"> RA needs to be visible and engaged in the Victoria House community. </w:t>
            </w:r>
          </w:p>
          <w:p w14:paraId="1915EF19" w14:textId="77777777" w:rsidR="00C036D6" w:rsidRPr="00993515" w:rsidRDefault="00C036D6" w:rsidP="00C036D6">
            <w:pPr>
              <w:rPr>
                <w:rFonts w:ascii="Arial Narrow" w:hAnsi="Arial Narrow"/>
              </w:rPr>
            </w:pPr>
          </w:p>
        </w:tc>
      </w:tr>
    </w:tbl>
    <w:p w14:paraId="163A6A8C" w14:textId="77777777" w:rsidR="00C036D6" w:rsidRPr="00993515" w:rsidRDefault="00C036D6" w:rsidP="007B65B3">
      <w:pPr>
        <w:rPr>
          <w:rFonts w:ascii="Arial Narrow" w:hAnsi="Arial Narrow"/>
        </w:rPr>
      </w:pPr>
    </w:p>
    <w:p w14:paraId="5A162E16" w14:textId="77777777" w:rsidR="00C036D6" w:rsidRPr="00993515" w:rsidRDefault="00C036D6" w:rsidP="007B65B3">
      <w:pPr>
        <w:rPr>
          <w:rFonts w:ascii="Arial Narrow" w:hAnsi="Arial Narrow"/>
        </w:rPr>
      </w:pPr>
    </w:p>
    <w:tbl>
      <w:tblPr>
        <w:tblStyle w:val="TableGrid"/>
        <w:tblW w:w="0" w:type="auto"/>
        <w:tblLook w:val="04A0" w:firstRow="1" w:lastRow="0" w:firstColumn="1" w:lastColumn="0" w:noHBand="0" w:noVBand="1"/>
      </w:tblPr>
      <w:tblGrid>
        <w:gridCol w:w="9016"/>
      </w:tblGrid>
      <w:tr w:rsidR="00F12666" w:rsidRPr="00993515" w14:paraId="44D995AD" w14:textId="77777777" w:rsidTr="00623F4C">
        <w:tc>
          <w:tcPr>
            <w:tcW w:w="9180" w:type="dxa"/>
          </w:tcPr>
          <w:p w14:paraId="1FF2E8CC" w14:textId="77777777" w:rsidR="00F12666" w:rsidRPr="00993515" w:rsidRDefault="00F12666" w:rsidP="007B65B3">
            <w:pPr>
              <w:spacing w:line="276" w:lineRule="auto"/>
              <w:jc w:val="center"/>
              <w:rPr>
                <w:rFonts w:ascii="Arial Narrow" w:hAnsi="Arial Narrow"/>
              </w:rPr>
            </w:pPr>
            <w:r w:rsidRPr="00993515">
              <w:rPr>
                <w:rFonts w:ascii="Arial Narrow" w:hAnsi="Arial Narrow"/>
                <w:b/>
                <w:sz w:val="28"/>
                <w:szCs w:val="28"/>
              </w:rPr>
              <w:t xml:space="preserve">Key Relationships </w:t>
            </w:r>
          </w:p>
        </w:tc>
      </w:tr>
      <w:tr w:rsidR="00F12666" w:rsidRPr="00993515" w14:paraId="63601A09" w14:textId="77777777" w:rsidTr="00623F4C">
        <w:tc>
          <w:tcPr>
            <w:tcW w:w="9180" w:type="dxa"/>
          </w:tcPr>
          <w:p w14:paraId="6A4FF732" w14:textId="77777777" w:rsidR="00F12666" w:rsidRPr="00993515" w:rsidRDefault="00F12666" w:rsidP="007B65B3">
            <w:pPr>
              <w:spacing w:line="276" w:lineRule="auto"/>
              <w:rPr>
                <w:rFonts w:ascii="Arial Narrow" w:hAnsi="Arial Narrow"/>
              </w:rPr>
            </w:pPr>
          </w:p>
          <w:p w14:paraId="18CB21D7" w14:textId="77777777" w:rsidR="00F12666" w:rsidRPr="00993515" w:rsidRDefault="00F12666" w:rsidP="007B65B3">
            <w:pPr>
              <w:spacing w:line="276" w:lineRule="auto"/>
              <w:rPr>
                <w:rFonts w:ascii="Arial Narrow" w:hAnsi="Arial Narrow"/>
              </w:rPr>
            </w:pPr>
            <w:r w:rsidRPr="00993515">
              <w:rPr>
                <w:rFonts w:ascii="Arial Narrow" w:hAnsi="Arial Narrow"/>
              </w:rPr>
              <w:t xml:space="preserve">RAs report to the </w:t>
            </w:r>
            <w:r w:rsidRPr="00993515">
              <w:rPr>
                <w:rFonts w:ascii="Arial Narrow" w:hAnsi="Arial Narrow"/>
                <w:b/>
              </w:rPr>
              <w:t>Residential Life Manager</w:t>
            </w:r>
            <w:r w:rsidRPr="00993515">
              <w:rPr>
                <w:rFonts w:ascii="Arial Narrow" w:hAnsi="Arial Narrow"/>
              </w:rPr>
              <w:t xml:space="preserve"> and are expected to develop and maintain relationships with:</w:t>
            </w:r>
          </w:p>
          <w:p w14:paraId="43DE056E"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Residents</w:t>
            </w:r>
          </w:p>
          <w:p w14:paraId="37831C03"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Other hall staff</w:t>
            </w:r>
          </w:p>
          <w:p w14:paraId="3BD66AC5"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Contractors and trades people</w:t>
            </w:r>
          </w:p>
          <w:p w14:paraId="2BCACC94"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Kitchen staff</w:t>
            </w:r>
          </w:p>
          <w:p w14:paraId="1E170868"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Accommodation Service staff</w:t>
            </w:r>
          </w:p>
          <w:p w14:paraId="74AA51EC"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Other VUW staff</w:t>
            </w:r>
          </w:p>
          <w:p w14:paraId="4515CA43" w14:textId="77777777" w:rsidR="00F12666" w:rsidRPr="00993515" w:rsidRDefault="00F12666" w:rsidP="007B65B3">
            <w:pPr>
              <w:pStyle w:val="ListParagraph"/>
              <w:numPr>
                <w:ilvl w:val="0"/>
                <w:numId w:val="15"/>
              </w:numPr>
              <w:spacing w:line="276" w:lineRule="auto"/>
              <w:rPr>
                <w:rFonts w:ascii="Arial Narrow" w:hAnsi="Arial Narrow"/>
              </w:rPr>
            </w:pPr>
            <w:r w:rsidRPr="00993515">
              <w:rPr>
                <w:rFonts w:ascii="Arial Narrow" w:hAnsi="Arial Narrow"/>
              </w:rPr>
              <w:t>Neighbours</w:t>
            </w:r>
          </w:p>
          <w:p w14:paraId="6FFD4C2C" w14:textId="77777777" w:rsidR="00F12666" w:rsidRPr="00E82C27" w:rsidRDefault="00F12666" w:rsidP="00E82C27">
            <w:pPr>
              <w:ind w:left="360"/>
              <w:rPr>
                <w:rFonts w:ascii="Arial Narrow" w:hAnsi="Arial Narrow"/>
              </w:rPr>
            </w:pPr>
          </w:p>
        </w:tc>
      </w:tr>
    </w:tbl>
    <w:p w14:paraId="78D3B464" w14:textId="77777777" w:rsidR="00F12666" w:rsidRPr="00993515" w:rsidRDefault="00F12666" w:rsidP="007B65B3">
      <w:pPr>
        <w:rPr>
          <w:rFonts w:ascii="Arial Narrow" w:hAnsi="Arial Narrow"/>
        </w:rPr>
      </w:pPr>
    </w:p>
    <w:p w14:paraId="6CBC5A75" w14:textId="77777777" w:rsidR="00A86287" w:rsidRPr="00993515" w:rsidRDefault="00A86287" w:rsidP="007B65B3">
      <w:pPr>
        <w:rPr>
          <w:rFonts w:ascii="Arial Narrow" w:hAnsi="Arial Narrow"/>
        </w:rPr>
      </w:pPr>
    </w:p>
    <w:p w14:paraId="10E73DB5" w14:textId="77777777" w:rsidR="00A86287" w:rsidRPr="00993515" w:rsidRDefault="00A86287" w:rsidP="007B65B3">
      <w:pPr>
        <w:rPr>
          <w:rFonts w:ascii="Arial Narrow" w:hAnsi="Arial Narrow"/>
        </w:rPr>
      </w:pPr>
    </w:p>
    <w:p w14:paraId="1236FE55" w14:textId="77777777" w:rsidR="00A86287" w:rsidRPr="00993515" w:rsidRDefault="00A86287" w:rsidP="007B65B3">
      <w:pPr>
        <w:rPr>
          <w:rFonts w:ascii="Arial Narrow" w:hAnsi="Arial Narrow"/>
        </w:rPr>
      </w:pPr>
    </w:p>
    <w:p w14:paraId="62C7B17C" w14:textId="77777777" w:rsidR="00C036D6" w:rsidRPr="00993515" w:rsidRDefault="00C036D6" w:rsidP="007B65B3">
      <w:pPr>
        <w:rPr>
          <w:rFonts w:ascii="Arial Narrow" w:hAnsi="Arial Narrow"/>
        </w:rPr>
      </w:pPr>
    </w:p>
    <w:tbl>
      <w:tblPr>
        <w:tblStyle w:val="TableGrid"/>
        <w:tblW w:w="0" w:type="auto"/>
        <w:tblLook w:val="04A0" w:firstRow="1" w:lastRow="0" w:firstColumn="1" w:lastColumn="0" w:noHBand="0" w:noVBand="1"/>
      </w:tblPr>
      <w:tblGrid>
        <w:gridCol w:w="3163"/>
        <w:gridCol w:w="5853"/>
      </w:tblGrid>
      <w:tr w:rsidR="00F12666" w:rsidRPr="00993515" w14:paraId="2B48066E" w14:textId="77777777" w:rsidTr="000E2A72">
        <w:tc>
          <w:tcPr>
            <w:tcW w:w="9242" w:type="dxa"/>
            <w:gridSpan w:val="2"/>
          </w:tcPr>
          <w:p w14:paraId="21F0BB24" w14:textId="77777777" w:rsidR="00F12666" w:rsidRPr="00993515" w:rsidRDefault="00F12666" w:rsidP="007B65B3">
            <w:pPr>
              <w:spacing w:line="276" w:lineRule="auto"/>
              <w:jc w:val="center"/>
              <w:rPr>
                <w:rFonts w:ascii="Arial Narrow" w:hAnsi="Arial Narrow"/>
              </w:rPr>
            </w:pPr>
            <w:r w:rsidRPr="00993515">
              <w:rPr>
                <w:rFonts w:ascii="Arial Narrow" w:hAnsi="Arial Narrow"/>
                <w:b/>
                <w:sz w:val="28"/>
                <w:szCs w:val="28"/>
              </w:rPr>
              <w:t>Key Competencies</w:t>
            </w:r>
          </w:p>
        </w:tc>
      </w:tr>
      <w:tr w:rsidR="007952D8" w:rsidRPr="00993515" w14:paraId="5844B521" w14:textId="77777777" w:rsidTr="00186323">
        <w:tc>
          <w:tcPr>
            <w:tcW w:w="3227" w:type="dxa"/>
            <w:shd w:val="clear" w:color="auto" w:fill="D9D9D9" w:themeFill="background1" w:themeFillShade="D9"/>
            <w:vAlign w:val="center"/>
          </w:tcPr>
          <w:p w14:paraId="052B8634" w14:textId="77777777" w:rsidR="00186323" w:rsidRPr="00993515" w:rsidRDefault="007952D8" w:rsidP="00BD72C0">
            <w:pPr>
              <w:spacing w:line="276" w:lineRule="auto"/>
              <w:rPr>
                <w:rFonts w:ascii="Arial Narrow" w:hAnsi="Arial Narrow"/>
                <w:b/>
              </w:rPr>
            </w:pPr>
            <w:r w:rsidRPr="00993515">
              <w:rPr>
                <w:rFonts w:ascii="Arial Narrow" w:hAnsi="Arial Narrow"/>
                <w:b/>
              </w:rPr>
              <w:t xml:space="preserve">CUSTOMER FOCUS </w:t>
            </w:r>
          </w:p>
          <w:p w14:paraId="71C81D01" w14:textId="77777777" w:rsidR="007952D8" w:rsidRPr="00993515" w:rsidRDefault="007952D8" w:rsidP="00BD72C0">
            <w:pPr>
              <w:spacing w:line="276" w:lineRule="auto"/>
              <w:rPr>
                <w:rFonts w:ascii="Arial Narrow" w:hAnsi="Arial Narrow"/>
                <w:b/>
                <w:sz w:val="28"/>
                <w:szCs w:val="28"/>
              </w:rPr>
            </w:pPr>
            <w:r w:rsidRPr="00993515">
              <w:rPr>
                <w:rFonts w:ascii="Arial Narrow" w:hAnsi="Arial Narrow"/>
              </w:rPr>
              <w:t>Individuals who display this competency understand and believe in the importance of customer service. They listen to and understand the needs of internal and external customers. They meet and exceed customer needs to ensure satisfaction.</w:t>
            </w:r>
          </w:p>
        </w:tc>
        <w:tc>
          <w:tcPr>
            <w:tcW w:w="6015" w:type="dxa"/>
          </w:tcPr>
          <w:p w14:paraId="250D9E56"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Demonstrates the importance of customer service by giving residents’ needs top priority.</w:t>
            </w:r>
          </w:p>
          <w:p w14:paraId="167FFD2C"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Proactively manages the customer relationship, ensuring residents are kept up-to-date.</w:t>
            </w:r>
          </w:p>
          <w:p w14:paraId="47202FBD"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Deals effectively with residents by displaying a professional, courteous, and empathetic approach.</w:t>
            </w:r>
          </w:p>
          <w:p w14:paraId="38D44CB0"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Continuously looks for better ways to meet or exceed residents’ expectations.</w:t>
            </w:r>
          </w:p>
          <w:p w14:paraId="438ECC69"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Considers Maori and multicultural issues when delivering and developing customer services.</w:t>
            </w:r>
          </w:p>
        </w:tc>
      </w:tr>
      <w:tr w:rsidR="007952D8" w:rsidRPr="00993515" w14:paraId="4B45076B" w14:textId="77777777" w:rsidTr="00186323">
        <w:tc>
          <w:tcPr>
            <w:tcW w:w="3227" w:type="dxa"/>
            <w:shd w:val="clear" w:color="auto" w:fill="D9D9D9" w:themeFill="background1" w:themeFillShade="D9"/>
            <w:vAlign w:val="center"/>
          </w:tcPr>
          <w:p w14:paraId="5EE59CC9" w14:textId="77777777" w:rsidR="00186323" w:rsidRPr="00993515" w:rsidRDefault="007952D8" w:rsidP="00BD72C0">
            <w:pPr>
              <w:spacing w:line="276" w:lineRule="auto"/>
              <w:rPr>
                <w:rFonts w:ascii="Arial Narrow" w:hAnsi="Arial Narrow"/>
                <w:b/>
              </w:rPr>
            </w:pPr>
            <w:r w:rsidRPr="00993515">
              <w:rPr>
                <w:rFonts w:ascii="Arial Narrow" w:hAnsi="Arial Narrow"/>
                <w:b/>
              </w:rPr>
              <w:t xml:space="preserve">SELF MANAGEMENT </w:t>
            </w:r>
          </w:p>
          <w:p w14:paraId="29BCB725" w14:textId="77777777" w:rsidR="007952D8" w:rsidRPr="00993515" w:rsidRDefault="007952D8" w:rsidP="00BD72C0">
            <w:pPr>
              <w:spacing w:line="276" w:lineRule="auto"/>
              <w:rPr>
                <w:rFonts w:ascii="Arial Narrow" w:hAnsi="Arial Narrow"/>
              </w:rPr>
            </w:pPr>
            <w:r w:rsidRPr="00993515">
              <w:rPr>
                <w:rFonts w:ascii="Arial Narrow" w:hAnsi="Arial Narrow"/>
              </w:rPr>
              <w:t xml:space="preserve">Individuals who display this competency effectively plan and organise their work to achieve desired outcomes. They are proactive, remain focused, </w:t>
            </w:r>
            <w:proofErr w:type="gramStart"/>
            <w:r w:rsidRPr="00993515">
              <w:rPr>
                <w:rFonts w:ascii="Arial Narrow" w:hAnsi="Arial Narrow"/>
              </w:rPr>
              <w:t>take action</w:t>
            </w:r>
            <w:proofErr w:type="gramEnd"/>
            <w:r w:rsidRPr="00993515">
              <w:rPr>
                <w:rFonts w:ascii="Arial Narrow" w:hAnsi="Arial Narrow"/>
              </w:rPr>
              <w:t xml:space="preserve"> to overcome obstacles and follow through to completion.</w:t>
            </w:r>
          </w:p>
        </w:tc>
        <w:tc>
          <w:tcPr>
            <w:tcW w:w="6015" w:type="dxa"/>
          </w:tcPr>
          <w:p w14:paraId="47CABE0A"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Takes personal responsibility for making things happen</w:t>
            </w:r>
            <w:r w:rsidR="007D126C" w:rsidRPr="00993515">
              <w:rPr>
                <w:rFonts w:ascii="Arial Narrow" w:hAnsi="Arial Narrow"/>
              </w:rPr>
              <w:t>.</w:t>
            </w:r>
          </w:p>
          <w:p w14:paraId="47E956EE"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Identifies, allocates and manages time and resources required to achieve outcomes.</w:t>
            </w:r>
          </w:p>
          <w:p w14:paraId="5DB8C55F"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Perseveres in the face of adversity and resistance, with a ‘can do’ attitude.</w:t>
            </w:r>
          </w:p>
          <w:p w14:paraId="1478B058"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Successfully adapts to changing demands and conditions.</w:t>
            </w:r>
          </w:p>
          <w:p w14:paraId="7511E9D8"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 xml:space="preserve">Remains calm and </w:t>
            </w:r>
            <w:proofErr w:type="gramStart"/>
            <w:r w:rsidRPr="00993515">
              <w:rPr>
                <w:rFonts w:ascii="Arial Narrow" w:hAnsi="Arial Narrow"/>
              </w:rPr>
              <w:t>is able to</w:t>
            </w:r>
            <w:proofErr w:type="gramEnd"/>
            <w:r w:rsidRPr="00993515">
              <w:rPr>
                <w:rFonts w:ascii="Arial Narrow" w:hAnsi="Arial Narrow"/>
              </w:rPr>
              <w:t xml:space="preserve"> continue with the primary task and work effectively when faced with heightened levels of pressure/stress.</w:t>
            </w:r>
          </w:p>
        </w:tc>
      </w:tr>
      <w:tr w:rsidR="007952D8" w:rsidRPr="00993515" w14:paraId="278BC26A" w14:textId="77777777" w:rsidTr="00AC3586">
        <w:trPr>
          <w:trHeight w:val="2260"/>
        </w:trPr>
        <w:tc>
          <w:tcPr>
            <w:tcW w:w="3227" w:type="dxa"/>
            <w:shd w:val="clear" w:color="auto" w:fill="D9D9D9" w:themeFill="background1" w:themeFillShade="D9"/>
            <w:vAlign w:val="center"/>
          </w:tcPr>
          <w:p w14:paraId="323A68C4" w14:textId="77777777" w:rsidR="00186323" w:rsidRPr="00993515" w:rsidRDefault="007952D8" w:rsidP="00BD72C0">
            <w:pPr>
              <w:spacing w:line="276" w:lineRule="auto"/>
              <w:rPr>
                <w:rFonts w:ascii="Arial Narrow" w:hAnsi="Arial Narrow"/>
                <w:b/>
              </w:rPr>
            </w:pPr>
            <w:r w:rsidRPr="00993515">
              <w:rPr>
                <w:rFonts w:ascii="Arial Narrow" w:hAnsi="Arial Narrow"/>
                <w:b/>
              </w:rPr>
              <w:t xml:space="preserve">INTEGRITY </w:t>
            </w:r>
          </w:p>
          <w:p w14:paraId="05D1F954" w14:textId="77777777" w:rsidR="007952D8" w:rsidRPr="00993515" w:rsidRDefault="007952D8" w:rsidP="00BD72C0">
            <w:pPr>
              <w:spacing w:line="276" w:lineRule="auto"/>
              <w:rPr>
                <w:rFonts w:ascii="Arial Narrow" w:hAnsi="Arial Narrow"/>
              </w:rPr>
            </w:pPr>
            <w:r w:rsidRPr="00993515">
              <w:rPr>
                <w:rFonts w:ascii="Arial Narrow" w:hAnsi="Arial Narrow"/>
              </w:rPr>
              <w:t>Individuals who display this competency are open, honest and consistent in behaviour and can be relied upon. They generate confidence in others through their professional and ethical behaviour.</w:t>
            </w:r>
          </w:p>
        </w:tc>
        <w:tc>
          <w:tcPr>
            <w:tcW w:w="6015" w:type="dxa"/>
          </w:tcPr>
          <w:p w14:paraId="6356C1FD"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Sets and maintains high professional standards.</w:t>
            </w:r>
          </w:p>
          <w:p w14:paraId="125CE2C6"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Deals with others in a respectful and fair way.</w:t>
            </w:r>
          </w:p>
          <w:p w14:paraId="107493EF"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Follows established organisational policies and procedures.</w:t>
            </w:r>
          </w:p>
          <w:p w14:paraId="635BEEAB" w14:textId="77777777" w:rsidR="007952D8" w:rsidRPr="00993515" w:rsidRDefault="007952D8" w:rsidP="00186323">
            <w:pPr>
              <w:pStyle w:val="ListParagraph"/>
              <w:numPr>
                <w:ilvl w:val="0"/>
                <w:numId w:val="18"/>
              </w:numPr>
              <w:spacing w:line="276" w:lineRule="auto"/>
              <w:rPr>
                <w:rFonts w:ascii="Arial Narrow" w:hAnsi="Arial Narrow"/>
              </w:rPr>
            </w:pPr>
            <w:r w:rsidRPr="00993515">
              <w:rPr>
                <w:rFonts w:ascii="Arial Narrow" w:hAnsi="Arial Narrow"/>
              </w:rPr>
              <w:t>Displays a positive attitude towards and is receptive to Maori and multicultural issues.</w:t>
            </w:r>
          </w:p>
          <w:p w14:paraId="58E014D3" w14:textId="77777777" w:rsidR="007952D8"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Does not use information or t</w:t>
            </w:r>
            <w:r w:rsidR="00AC3586">
              <w:rPr>
                <w:rFonts w:ascii="Arial Narrow" w:hAnsi="Arial Narrow"/>
              </w:rPr>
              <w:t>heir position for personal gain.</w:t>
            </w:r>
          </w:p>
        </w:tc>
      </w:tr>
      <w:tr w:rsidR="00186323" w:rsidRPr="00993515" w14:paraId="026F89B3" w14:textId="77777777" w:rsidTr="00186323">
        <w:tc>
          <w:tcPr>
            <w:tcW w:w="3227" w:type="dxa"/>
            <w:shd w:val="clear" w:color="auto" w:fill="D9D9D9" w:themeFill="background1" w:themeFillShade="D9"/>
            <w:vAlign w:val="center"/>
          </w:tcPr>
          <w:p w14:paraId="37AE153B" w14:textId="77777777" w:rsidR="00186323" w:rsidRPr="00993515" w:rsidRDefault="00186323" w:rsidP="00BD72C0">
            <w:pPr>
              <w:spacing w:line="276" w:lineRule="auto"/>
              <w:rPr>
                <w:rFonts w:ascii="Arial Narrow" w:hAnsi="Arial Narrow"/>
                <w:b/>
              </w:rPr>
            </w:pPr>
            <w:r w:rsidRPr="00993515">
              <w:rPr>
                <w:rFonts w:ascii="Arial Narrow" w:hAnsi="Arial Narrow"/>
                <w:b/>
              </w:rPr>
              <w:t xml:space="preserve">INNOVATION </w:t>
            </w:r>
          </w:p>
          <w:p w14:paraId="2C713F2B" w14:textId="77777777" w:rsidR="00186323" w:rsidRPr="00993515" w:rsidRDefault="00186323" w:rsidP="00BD72C0">
            <w:pPr>
              <w:spacing w:line="276" w:lineRule="auto"/>
              <w:rPr>
                <w:rFonts w:ascii="Arial Narrow" w:hAnsi="Arial Narrow"/>
              </w:rPr>
            </w:pPr>
            <w:r w:rsidRPr="00993515">
              <w:rPr>
                <w:rFonts w:ascii="Arial Narrow" w:hAnsi="Arial Narrow"/>
              </w:rPr>
              <w:t>Individuals who display this competency question the way things are done, learn from past mistakes and generate new and creative ideas to improve the status quo.</w:t>
            </w:r>
          </w:p>
        </w:tc>
        <w:tc>
          <w:tcPr>
            <w:tcW w:w="6015" w:type="dxa"/>
          </w:tcPr>
          <w:p w14:paraId="0F911A15"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 xml:space="preserve">Proactively assesses own work patterns </w:t>
            </w:r>
            <w:proofErr w:type="gramStart"/>
            <w:r w:rsidRPr="00993515">
              <w:rPr>
                <w:rFonts w:ascii="Arial Narrow" w:hAnsi="Arial Narrow"/>
              </w:rPr>
              <w:t>in order to</w:t>
            </w:r>
            <w:proofErr w:type="gramEnd"/>
            <w:r w:rsidRPr="00993515">
              <w:rPr>
                <w:rFonts w:ascii="Arial Narrow" w:hAnsi="Arial Narrow"/>
              </w:rPr>
              <w:t xml:space="preserve"> improve efficiency and effectiveness.</w:t>
            </w:r>
          </w:p>
          <w:p w14:paraId="4CA259B7"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Thinks in terms of opportunities and possibilities.</w:t>
            </w:r>
          </w:p>
          <w:p w14:paraId="0B58A344"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Looks to make improvements and is willing to challenge “that’s the way it’s always been done” mentality.</w:t>
            </w:r>
          </w:p>
          <w:p w14:paraId="627C1CC0"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Encourages the discussion, free-debate and generation of creative ideas and solutions.</w:t>
            </w:r>
          </w:p>
          <w:p w14:paraId="4E67E2AB"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Builds on ideas suggested by others to develop new solutions.</w:t>
            </w:r>
          </w:p>
        </w:tc>
      </w:tr>
      <w:tr w:rsidR="00186323" w:rsidRPr="00993515" w14:paraId="07E74031" w14:textId="77777777" w:rsidTr="00186323">
        <w:tc>
          <w:tcPr>
            <w:tcW w:w="3227" w:type="dxa"/>
            <w:shd w:val="clear" w:color="auto" w:fill="D9D9D9" w:themeFill="background1" w:themeFillShade="D9"/>
            <w:vAlign w:val="center"/>
          </w:tcPr>
          <w:p w14:paraId="0C0247C3" w14:textId="77777777" w:rsidR="00186323" w:rsidRPr="00993515" w:rsidRDefault="00186323" w:rsidP="00BD72C0">
            <w:pPr>
              <w:spacing w:line="276" w:lineRule="auto"/>
              <w:rPr>
                <w:rFonts w:ascii="Arial Narrow" w:hAnsi="Arial Narrow"/>
                <w:b/>
              </w:rPr>
            </w:pPr>
            <w:r w:rsidRPr="00993515">
              <w:rPr>
                <w:rFonts w:ascii="Arial Narrow" w:hAnsi="Arial Narrow"/>
                <w:b/>
              </w:rPr>
              <w:t xml:space="preserve">ROLE SPECIFIC COMPETENCIES COMMUNICATION </w:t>
            </w:r>
          </w:p>
          <w:p w14:paraId="4E87AC01" w14:textId="77777777" w:rsidR="00186323" w:rsidRPr="00993515" w:rsidRDefault="00186323" w:rsidP="00BD72C0">
            <w:pPr>
              <w:spacing w:line="276" w:lineRule="auto"/>
              <w:rPr>
                <w:rFonts w:ascii="Arial Narrow" w:hAnsi="Arial Narrow"/>
              </w:rPr>
            </w:pPr>
            <w:r w:rsidRPr="00993515">
              <w:rPr>
                <w:rFonts w:ascii="Arial Narrow" w:hAnsi="Arial Narrow"/>
              </w:rPr>
              <w:lastRenderedPageBreak/>
              <w:t>Individuals who display this competency effectively communicate with a wide range of people in all situations, both orally and in writing.</w:t>
            </w:r>
          </w:p>
        </w:tc>
        <w:tc>
          <w:tcPr>
            <w:tcW w:w="6015" w:type="dxa"/>
          </w:tcPr>
          <w:p w14:paraId="45DE7A9F"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lastRenderedPageBreak/>
              <w:t>Demonstrates effective listening skills.</w:t>
            </w:r>
          </w:p>
          <w:p w14:paraId="0312EF45"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Communicates key points clearly and concisely.</w:t>
            </w:r>
          </w:p>
          <w:p w14:paraId="0871E4D0"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Uses non-discriminatory language.</w:t>
            </w:r>
          </w:p>
          <w:p w14:paraId="1463C2A1"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lastRenderedPageBreak/>
              <w:t>Reinforces key messages to ensure the correct message is received.</w:t>
            </w:r>
          </w:p>
          <w:p w14:paraId="522E5466"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 xml:space="preserve">Demonstrates understanding of cultural differences </w:t>
            </w:r>
            <w:proofErr w:type="gramStart"/>
            <w:r w:rsidRPr="00993515">
              <w:rPr>
                <w:rFonts w:ascii="Arial Narrow" w:hAnsi="Arial Narrow"/>
              </w:rPr>
              <w:t>in regard to</w:t>
            </w:r>
            <w:proofErr w:type="gramEnd"/>
            <w:r w:rsidRPr="00993515">
              <w:rPr>
                <w:rFonts w:ascii="Arial Narrow" w:hAnsi="Arial Narrow"/>
              </w:rPr>
              <w:t xml:space="preserve"> communication.</w:t>
            </w:r>
          </w:p>
          <w:p w14:paraId="5668A74E"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Effectively facilitates meetings to achieve goals and maintain group cohesiveness.</w:t>
            </w:r>
          </w:p>
        </w:tc>
      </w:tr>
      <w:tr w:rsidR="00186323" w:rsidRPr="00993515" w14:paraId="3A8D1E1C" w14:textId="77777777" w:rsidTr="00186323">
        <w:tc>
          <w:tcPr>
            <w:tcW w:w="3227" w:type="dxa"/>
            <w:shd w:val="clear" w:color="auto" w:fill="D9D9D9" w:themeFill="background1" w:themeFillShade="D9"/>
            <w:vAlign w:val="center"/>
          </w:tcPr>
          <w:p w14:paraId="4D965E02" w14:textId="77777777" w:rsidR="00186323" w:rsidRPr="00993515" w:rsidRDefault="00186323" w:rsidP="00BD72C0">
            <w:pPr>
              <w:spacing w:line="276" w:lineRule="auto"/>
              <w:rPr>
                <w:rFonts w:ascii="Arial Narrow" w:hAnsi="Arial Narrow"/>
                <w:b/>
              </w:rPr>
            </w:pPr>
            <w:r w:rsidRPr="00993515">
              <w:rPr>
                <w:rFonts w:ascii="Arial Narrow" w:hAnsi="Arial Narrow"/>
                <w:b/>
              </w:rPr>
              <w:lastRenderedPageBreak/>
              <w:t xml:space="preserve">TEAMWORK </w:t>
            </w:r>
          </w:p>
          <w:p w14:paraId="1CA15423" w14:textId="77777777" w:rsidR="00186323" w:rsidRPr="00993515" w:rsidRDefault="00186323" w:rsidP="00BD72C0">
            <w:pPr>
              <w:spacing w:line="276" w:lineRule="auto"/>
              <w:rPr>
                <w:rFonts w:ascii="Arial Narrow" w:hAnsi="Arial Narrow"/>
              </w:rPr>
            </w:pPr>
            <w:r w:rsidRPr="00993515">
              <w:rPr>
                <w:rFonts w:ascii="Arial Narrow" w:hAnsi="Arial Narrow"/>
              </w:rPr>
              <w:t xml:space="preserve">Individuals who display this competency show a genuine intention to work co-operatively with others in a team setting </w:t>
            </w:r>
            <w:proofErr w:type="gramStart"/>
            <w:r w:rsidRPr="00993515">
              <w:rPr>
                <w:rFonts w:ascii="Arial Narrow" w:hAnsi="Arial Narrow"/>
              </w:rPr>
              <w:t>in order to</w:t>
            </w:r>
            <w:proofErr w:type="gramEnd"/>
            <w:r w:rsidRPr="00993515">
              <w:rPr>
                <w:rFonts w:ascii="Arial Narrow" w:hAnsi="Arial Narrow"/>
              </w:rPr>
              <w:t xml:space="preserve"> achieve results and team goals.</w:t>
            </w:r>
          </w:p>
        </w:tc>
        <w:tc>
          <w:tcPr>
            <w:tcW w:w="6015" w:type="dxa"/>
          </w:tcPr>
          <w:p w14:paraId="74257B48"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Contributes to and supports team activities.</w:t>
            </w:r>
          </w:p>
          <w:p w14:paraId="5CF77EAD"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Accepts share of workload, to help others and the team.</w:t>
            </w:r>
          </w:p>
          <w:p w14:paraId="1DC3A710"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Demonstrates respect towards all other team members.</w:t>
            </w:r>
          </w:p>
          <w:p w14:paraId="75ECE015"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Participates effectively in group discussions and activities and encourages others to do the same.</w:t>
            </w:r>
          </w:p>
          <w:p w14:paraId="1B5D8C94"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Shares ideas/information, resources, and experience with team members.</w:t>
            </w:r>
          </w:p>
          <w:p w14:paraId="6EE6C27C"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Supports team values and decisions, and models expected behaviours.</w:t>
            </w:r>
          </w:p>
          <w:p w14:paraId="25BFFC25"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 xml:space="preserve">Is open minded, listens to </w:t>
            </w:r>
            <w:proofErr w:type="gramStart"/>
            <w:r w:rsidRPr="00993515">
              <w:rPr>
                <w:rFonts w:ascii="Arial Narrow" w:hAnsi="Arial Narrow"/>
              </w:rPr>
              <w:t>others</w:t>
            </w:r>
            <w:proofErr w:type="gramEnd"/>
            <w:r w:rsidRPr="00993515">
              <w:rPr>
                <w:rFonts w:ascii="Arial Narrow" w:hAnsi="Arial Narrow"/>
              </w:rPr>
              <w:t xml:space="preserve"> points of view.</w:t>
            </w:r>
          </w:p>
          <w:p w14:paraId="5138DCE6"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Balances personal objectives with those of the team.</w:t>
            </w:r>
          </w:p>
          <w:p w14:paraId="0D7F4C02"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Actively participates in the development of team values, goals and performance standards.</w:t>
            </w:r>
          </w:p>
          <w:p w14:paraId="6793A425"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Advocates and compromises where necessary, to arrive at a mutually acceptable solution.</w:t>
            </w:r>
          </w:p>
          <w:p w14:paraId="260CFADB"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Encourages the positive resolution of conflict within the team.</w:t>
            </w:r>
          </w:p>
          <w:p w14:paraId="5B006E1C" w14:textId="77777777" w:rsidR="00186323" w:rsidRPr="00993515" w:rsidRDefault="00186323" w:rsidP="00186323">
            <w:pPr>
              <w:pStyle w:val="ListParagraph"/>
              <w:numPr>
                <w:ilvl w:val="0"/>
                <w:numId w:val="18"/>
              </w:numPr>
              <w:spacing w:line="276" w:lineRule="auto"/>
              <w:rPr>
                <w:rFonts w:ascii="Arial Narrow" w:hAnsi="Arial Narrow"/>
              </w:rPr>
            </w:pPr>
            <w:r w:rsidRPr="00993515">
              <w:rPr>
                <w:rFonts w:ascii="Arial Narrow" w:hAnsi="Arial Narrow"/>
              </w:rPr>
              <w:t>Displays an awareness of, and sensitivity to, the group dynamics.</w:t>
            </w:r>
          </w:p>
        </w:tc>
      </w:tr>
      <w:tr w:rsidR="00186323" w:rsidRPr="00993515" w14:paraId="03ABDC17" w14:textId="77777777" w:rsidTr="00186323">
        <w:tc>
          <w:tcPr>
            <w:tcW w:w="3227" w:type="dxa"/>
            <w:shd w:val="clear" w:color="auto" w:fill="D9D9D9" w:themeFill="background1" w:themeFillShade="D9"/>
            <w:vAlign w:val="center"/>
          </w:tcPr>
          <w:p w14:paraId="52C8EE43" w14:textId="77777777" w:rsidR="00186323" w:rsidRPr="00993515" w:rsidRDefault="00186323" w:rsidP="00BD72C0">
            <w:pPr>
              <w:spacing w:line="276" w:lineRule="auto"/>
              <w:rPr>
                <w:rFonts w:ascii="Arial Narrow" w:hAnsi="Arial Narrow"/>
              </w:rPr>
            </w:pPr>
            <w:r w:rsidRPr="00993515">
              <w:rPr>
                <w:rFonts w:ascii="Arial Narrow" w:hAnsi="Arial Narrow"/>
                <w:b/>
              </w:rPr>
              <w:t>RELATIONSHIP BUILDING</w:t>
            </w:r>
            <w:r w:rsidRPr="00993515">
              <w:rPr>
                <w:rFonts w:ascii="Arial Narrow" w:hAnsi="Arial Narrow"/>
              </w:rPr>
              <w:t xml:space="preserve"> Individuals who display this competency are concerned with building and maintaining positive working relationships and networks useful to achieving the organisations objectives.</w:t>
            </w:r>
          </w:p>
        </w:tc>
        <w:tc>
          <w:tcPr>
            <w:tcW w:w="6015" w:type="dxa"/>
          </w:tcPr>
          <w:p w14:paraId="0169753B" w14:textId="77777777" w:rsidR="00186323" w:rsidRPr="00993515" w:rsidRDefault="00186323" w:rsidP="004D69EE">
            <w:pPr>
              <w:pStyle w:val="ListParagraph"/>
              <w:numPr>
                <w:ilvl w:val="0"/>
                <w:numId w:val="18"/>
              </w:numPr>
              <w:spacing w:line="276" w:lineRule="auto"/>
              <w:rPr>
                <w:rFonts w:ascii="Arial Narrow" w:hAnsi="Arial Narrow"/>
              </w:rPr>
            </w:pPr>
            <w:r w:rsidRPr="00993515">
              <w:rPr>
                <w:rFonts w:ascii="Arial Narrow" w:hAnsi="Arial Narrow"/>
              </w:rPr>
              <w:t>Builds and maintains appropriate productive relationships or networks of contact.</w:t>
            </w:r>
          </w:p>
          <w:p w14:paraId="45C319B2" w14:textId="77777777" w:rsidR="00186323" w:rsidRPr="00993515" w:rsidRDefault="00186323" w:rsidP="004D69EE">
            <w:pPr>
              <w:pStyle w:val="ListParagraph"/>
              <w:numPr>
                <w:ilvl w:val="0"/>
                <w:numId w:val="18"/>
              </w:numPr>
              <w:spacing w:line="276" w:lineRule="auto"/>
              <w:rPr>
                <w:rFonts w:ascii="Arial Narrow" w:hAnsi="Arial Narrow"/>
              </w:rPr>
            </w:pPr>
            <w:r w:rsidRPr="00993515">
              <w:rPr>
                <w:rFonts w:ascii="Arial Narrow" w:hAnsi="Arial Narrow"/>
              </w:rPr>
              <w:t>Builds and sustains appropriate positive and productive working relationships.</w:t>
            </w:r>
          </w:p>
          <w:p w14:paraId="68BDA385" w14:textId="77777777" w:rsidR="00186323" w:rsidRPr="00993515" w:rsidRDefault="00186323" w:rsidP="004D69EE">
            <w:pPr>
              <w:pStyle w:val="ListParagraph"/>
              <w:numPr>
                <w:ilvl w:val="0"/>
                <w:numId w:val="18"/>
              </w:numPr>
              <w:spacing w:line="276" w:lineRule="auto"/>
              <w:rPr>
                <w:rFonts w:ascii="Arial Narrow" w:hAnsi="Arial Narrow"/>
              </w:rPr>
            </w:pPr>
            <w:r w:rsidRPr="00993515">
              <w:rPr>
                <w:rFonts w:ascii="Arial Narrow" w:hAnsi="Arial Narrow"/>
              </w:rPr>
              <w:t>Creates and sustains an appropriate image and profile of the area of work.</w:t>
            </w:r>
          </w:p>
          <w:p w14:paraId="4E371329" w14:textId="77777777" w:rsidR="00186323" w:rsidRPr="00993515" w:rsidRDefault="00186323" w:rsidP="004D69EE">
            <w:pPr>
              <w:pStyle w:val="ListParagraph"/>
              <w:numPr>
                <w:ilvl w:val="0"/>
                <w:numId w:val="18"/>
              </w:numPr>
              <w:spacing w:line="276" w:lineRule="auto"/>
              <w:rPr>
                <w:rFonts w:ascii="Arial Narrow" w:hAnsi="Arial Narrow"/>
              </w:rPr>
            </w:pPr>
            <w:r w:rsidRPr="00993515">
              <w:rPr>
                <w:rFonts w:ascii="Arial Narrow" w:hAnsi="Arial Narrow"/>
              </w:rPr>
              <w:t xml:space="preserve">Consistently presents well in different social settings, such as to public, media and staff (public face of the organisation). </w:t>
            </w:r>
          </w:p>
          <w:p w14:paraId="31E6F0AD" w14:textId="77777777" w:rsidR="00186323" w:rsidRPr="00993515" w:rsidRDefault="00186323" w:rsidP="004D69EE">
            <w:pPr>
              <w:pStyle w:val="ListParagraph"/>
              <w:numPr>
                <w:ilvl w:val="0"/>
                <w:numId w:val="18"/>
              </w:numPr>
              <w:spacing w:line="276" w:lineRule="auto"/>
              <w:rPr>
                <w:rFonts w:ascii="Arial Narrow" w:hAnsi="Arial Narrow"/>
              </w:rPr>
            </w:pPr>
            <w:r w:rsidRPr="00993515">
              <w:rPr>
                <w:rFonts w:ascii="Arial Narrow" w:hAnsi="Arial Narrow"/>
              </w:rPr>
              <w:t>Demonstrates an acceptance of and sensitivity towards different people and cultures.</w:t>
            </w:r>
          </w:p>
        </w:tc>
      </w:tr>
    </w:tbl>
    <w:p w14:paraId="73271D84" w14:textId="77777777" w:rsidR="00D77905" w:rsidRPr="00993515" w:rsidRDefault="00D77905" w:rsidP="004D69EE">
      <w:pPr>
        <w:rPr>
          <w:rFonts w:ascii="Arial Narrow" w:hAnsi="Arial Narrow"/>
        </w:rPr>
      </w:pPr>
    </w:p>
    <w:p w14:paraId="3EA455E0" w14:textId="77777777" w:rsidR="00772EFA" w:rsidRPr="00993515" w:rsidRDefault="00772EFA" w:rsidP="004D69EE">
      <w:pPr>
        <w:rPr>
          <w:rFonts w:ascii="Arial Narrow" w:hAnsi="Arial Narrow"/>
        </w:rPr>
      </w:pPr>
    </w:p>
    <w:p w14:paraId="417F5535" w14:textId="77777777" w:rsidR="00772EFA" w:rsidRPr="00993515" w:rsidRDefault="00772EFA" w:rsidP="004D69EE">
      <w:pPr>
        <w:rPr>
          <w:rFonts w:ascii="Arial Narrow" w:hAnsi="Arial Narrow"/>
        </w:rPr>
      </w:pPr>
    </w:p>
    <w:p w14:paraId="4CF49C22" w14:textId="77777777" w:rsidR="00772EFA" w:rsidRDefault="00772EFA" w:rsidP="004D69EE">
      <w:pPr>
        <w:rPr>
          <w:rFonts w:ascii="Arial Narrow" w:hAnsi="Arial Narrow"/>
        </w:rPr>
      </w:pPr>
    </w:p>
    <w:p w14:paraId="5F16A1EF" w14:textId="77777777" w:rsidR="00BF3E61" w:rsidRDefault="00BF3E61" w:rsidP="004D69EE">
      <w:pPr>
        <w:rPr>
          <w:rFonts w:ascii="Arial Narrow" w:hAnsi="Arial Narrow"/>
        </w:rPr>
      </w:pPr>
    </w:p>
    <w:p w14:paraId="024F4903" w14:textId="77777777" w:rsidR="003D5C4B" w:rsidRDefault="003D5C4B" w:rsidP="004D69EE">
      <w:pPr>
        <w:rPr>
          <w:rFonts w:ascii="Arial Narrow" w:hAnsi="Arial Narrow"/>
        </w:rPr>
      </w:pPr>
    </w:p>
    <w:p w14:paraId="36B09CE1" w14:textId="77777777" w:rsidR="00BF3E61" w:rsidRDefault="00BF3E61" w:rsidP="004D69EE">
      <w:pPr>
        <w:rPr>
          <w:rFonts w:ascii="Arial Narrow" w:hAnsi="Arial Narrow"/>
        </w:rPr>
      </w:pPr>
    </w:p>
    <w:p w14:paraId="307F44B3" w14:textId="77777777" w:rsidR="00BF3E61" w:rsidRDefault="00BF3E61" w:rsidP="004D69EE">
      <w:pPr>
        <w:rPr>
          <w:rFonts w:ascii="Arial Narrow" w:hAnsi="Arial Narrow"/>
        </w:rPr>
      </w:pPr>
    </w:p>
    <w:p w14:paraId="1D7B5328" w14:textId="77777777" w:rsidR="00BF3E61" w:rsidRDefault="00BF3E61" w:rsidP="004D69EE">
      <w:pPr>
        <w:rPr>
          <w:rFonts w:ascii="Arial Narrow" w:hAnsi="Arial Narrow"/>
        </w:rPr>
      </w:pPr>
    </w:p>
    <w:p w14:paraId="1F31EDFD" w14:textId="77777777" w:rsidR="00772EFA" w:rsidRPr="00993515" w:rsidRDefault="00772EFA" w:rsidP="004D69EE">
      <w:pPr>
        <w:rPr>
          <w:rFonts w:ascii="Arial Narrow" w:hAnsi="Arial Narrow"/>
        </w:rPr>
      </w:pPr>
    </w:p>
    <w:tbl>
      <w:tblPr>
        <w:tblStyle w:val="TableGrid"/>
        <w:tblW w:w="0" w:type="auto"/>
        <w:tblLook w:val="04A0" w:firstRow="1" w:lastRow="0" w:firstColumn="1" w:lastColumn="0" w:noHBand="0" w:noVBand="1"/>
      </w:tblPr>
      <w:tblGrid>
        <w:gridCol w:w="9016"/>
      </w:tblGrid>
      <w:tr w:rsidR="00BF3E61" w:rsidRPr="00993515" w14:paraId="30B03AD5" w14:textId="77777777" w:rsidTr="00D77905">
        <w:tc>
          <w:tcPr>
            <w:tcW w:w="9242" w:type="dxa"/>
            <w:shd w:val="clear" w:color="auto" w:fill="FFFFFF" w:themeFill="background1"/>
            <w:vAlign w:val="center"/>
          </w:tcPr>
          <w:p w14:paraId="5983CF30" w14:textId="77777777" w:rsidR="00D77905" w:rsidRPr="00993515" w:rsidRDefault="00D77905" w:rsidP="004D69EE">
            <w:pPr>
              <w:pStyle w:val="ListParagraph"/>
              <w:spacing w:line="276" w:lineRule="auto"/>
              <w:jc w:val="center"/>
              <w:rPr>
                <w:rFonts w:ascii="Arial Narrow" w:hAnsi="Arial Narrow"/>
              </w:rPr>
            </w:pPr>
            <w:r w:rsidRPr="00993515">
              <w:rPr>
                <w:rFonts w:ascii="Arial Narrow" w:hAnsi="Arial Narrow"/>
                <w:b/>
                <w:sz w:val="28"/>
                <w:szCs w:val="28"/>
              </w:rPr>
              <w:t>Professional Conduct</w:t>
            </w:r>
          </w:p>
        </w:tc>
      </w:tr>
      <w:tr w:rsidR="00BF3E61" w:rsidRPr="00993515" w14:paraId="094E537E" w14:textId="77777777" w:rsidTr="00D77905">
        <w:tc>
          <w:tcPr>
            <w:tcW w:w="9242" w:type="dxa"/>
            <w:shd w:val="clear" w:color="auto" w:fill="FFFFFF" w:themeFill="background1"/>
            <w:vAlign w:val="center"/>
          </w:tcPr>
          <w:p w14:paraId="73CDC169" w14:textId="77777777" w:rsidR="00D77905" w:rsidRPr="00993515" w:rsidRDefault="00D77905" w:rsidP="004D69EE">
            <w:pPr>
              <w:spacing w:line="276" w:lineRule="auto"/>
              <w:rPr>
                <w:rFonts w:ascii="Arial Narrow" w:hAnsi="Arial Narrow"/>
                <w:b/>
              </w:rPr>
            </w:pPr>
          </w:p>
          <w:p w14:paraId="3781D6A6" w14:textId="77777777" w:rsidR="00D77905" w:rsidRPr="00993515" w:rsidRDefault="00D77905" w:rsidP="004D69EE">
            <w:pPr>
              <w:spacing w:line="276" w:lineRule="auto"/>
              <w:rPr>
                <w:rFonts w:ascii="Arial Narrow" w:hAnsi="Arial Narrow"/>
              </w:rPr>
            </w:pPr>
            <w:r w:rsidRPr="00993515">
              <w:rPr>
                <w:rFonts w:ascii="Arial Narrow" w:hAnsi="Arial Narrow"/>
              </w:rPr>
              <w:t xml:space="preserve">RAs </w:t>
            </w:r>
            <w:proofErr w:type="gramStart"/>
            <w:r w:rsidRPr="00993515">
              <w:rPr>
                <w:rFonts w:ascii="Arial Narrow" w:hAnsi="Arial Narrow"/>
              </w:rPr>
              <w:t xml:space="preserve">are expected to maintain a high standard of professional conduct </w:t>
            </w:r>
            <w:r w:rsidRPr="00993515">
              <w:rPr>
                <w:rFonts w:ascii="Arial Narrow" w:hAnsi="Arial Narrow"/>
                <w:b/>
              </w:rPr>
              <w:t>at all times</w:t>
            </w:r>
            <w:proofErr w:type="gramEnd"/>
            <w:r w:rsidRPr="00993515">
              <w:rPr>
                <w:rFonts w:ascii="Arial Narrow" w:hAnsi="Arial Narrow"/>
                <w:b/>
              </w:rPr>
              <w:t>.</w:t>
            </w:r>
            <w:r w:rsidRPr="00993515">
              <w:rPr>
                <w:rFonts w:ascii="Arial Narrow" w:hAnsi="Arial Narrow"/>
              </w:rPr>
              <w:t xml:space="preserve"> This is because the RA role is a highly visible one. “At all times” means even beyond Victoria House grounds, for residents will reflect on your behaviour outside the Hall</w:t>
            </w:r>
            <w:r w:rsidR="004D69EE" w:rsidRPr="00993515">
              <w:rPr>
                <w:rFonts w:ascii="Arial Narrow" w:hAnsi="Arial Narrow"/>
              </w:rPr>
              <w:t>. Additionally, RAs are expected to maintain a high level of professionalism in their role. Below are behaviours expected of RAs:</w:t>
            </w:r>
          </w:p>
          <w:p w14:paraId="0B1481BD" w14:textId="77777777" w:rsidR="004D69EE" w:rsidRPr="00993515" w:rsidRDefault="004D69EE" w:rsidP="004D69EE">
            <w:pPr>
              <w:spacing w:line="276" w:lineRule="auto"/>
              <w:rPr>
                <w:rFonts w:ascii="Arial Narrow" w:hAnsi="Arial Narrow"/>
              </w:rPr>
            </w:pPr>
          </w:p>
          <w:p w14:paraId="2CC1E490" w14:textId="77777777" w:rsidR="004D69EE" w:rsidRPr="00993515" w:rsidRDefault="004D69EE" w:rsidP="004D69EE">
            <w:pPr>
              <w:pStyle w:val="ListParagraph"/>
              <w:numPr>
                <w:ilvl w:val="0"/>
                <w:numId w:val="19"/>
              </w:numPr>
              <w:spacing w:line="276" w:lineRule="auto"/>
              <w:rPr>
                <w:rFonts w:ascii="Arial Narrow" w:hAnsi="Arial Narrow"/>
              </w:rPr>
            </w:pPr>
            <w:r w:rsidRPr="00993515">
              <w:rPr>
                <w:rFonts w:ascii="Arial Narrow" w:hAnsi="Arial Narrow"/>
              </w:rPr>
              <w:t xml:space="preserve">RAs are not permitted to consume alcohol while on duty. </w:t>
            </w:r>
          </w:p>
          <w:p w14:paraId="256A24EE" w14:textId="77777777" w:rsidR="004D69EE" w:rsidRPr="00993515" w:rsidRDefault="004D69EE" w:rsidP="004D69EE">
            <w:pPr>
              <w:pStyle w:val="ListParagraph"/>
              <w:numPr>
                <w:ilvl w:val="0"/>
                <w:numId w:val="19"/>
              </w:numPr>
              <w:spacing w:line="276" w:lineRule="auto"/>
              <w:rPr>
                <w:rFonts w:ascii="Arial Narrow" w:hAnsi="Arial Narrow"/>
              </w:rPr>
            </w:pPr>
            <w:r w:rsidRPr="00993515">
              <w:rPr>
                <w:rFonts w:ascii="Arial Narrow" w:hAnsi="Arial Narrow"/>
              </w:rPr>
              <w:t xml:space="preserve">RAs are not permitted to be intoxicated on Hall premises. This includes drinking whilst you have been offsite and consequently returning drunk. </w:t>
            </w:r>
          </w:p>
          <w:p w14:paraId="74179646" w14:textId="77777777" w:rsidR="004D69EE" w:rsidRPr="00993515" w:rsidRDefault="004D69EE" w:rsidP="004D69EE">
            <w:pPr>
              <w:pStyle w:val="ListParagraph"/>
              <w:numPr>
                <w:ilvl w:val="0"/>
                <w:numId w:val="19"/>
              </w:numPr>
              <w:spacing w:line="276" w:lineRule="auto"/>
              <w:rPr>
                <w:rFonts w:ascii="Arial Narrow" w:hAnsi="Arial Narrow"/>
              </w:rPr>
            </w:pPr>
            <w:r w:rsidRPr="00993515">
              <w:rPr>
                <w:rFonts w:ascii="Arial Narrow" w:hAnsi="Arial Narrow"/>
              </w:rPr>
              <w:t xml:space="preserve">RAs are not permitted to take payment from residents for any service they provide within or beyond the scope of their duties. </w:t>
            </w:r>
          </w:p>
          <w:p w14:paraId="47ECF723" w14:textId="77777777" w:rsidR="004D69EE" w:rsidRPr="00993515" w:rsidRDefault="004D69EE" w:rsidP="004D69EE">
            <w:pPr>
              <w:pStyle w:val="ListParagraph"/>
              <w:numPr>
                <w:ilvl w:val="0"/>
                <w:numId w:val="19"/>
              </w:numPr>
              <w:spacing w:line="276" w:lineRule="auto"/>
              <w:rPr>
                <w:rFonts w:ascii="Arial Narrow" w:hAnsi="Arial Narrow"/>
              </w:rPr>
            </w:pPr>
            <w:r w:rsidRPr="00993515">
              <w:rPr>
                <w:rFonts w:ascii="Arial Narrow" w:hAnsi="Arial Narrow"/>
              </w:rPr>
              <w:t xml:space="preserve">RAs are </w:t>
            </w:r>
            <w:r w:rsidR="0024376A" w:rsidRPr="00993515">
              <w:rPr>
                <w:rFonts w:ascii="Arial Narrow" w:hAnsi="Arial Narrow"/>
              </w:rPr>
              <w:t>encouraged</w:t>
            </w:r>
            <w:r w:rsidRPr="00993515">
              <w:rPr>
                <w:rFonts w:ascii="Arial Narrow" w:hAnsi="Arial Narrow"/>
              </w:rPr>
              <w:t xml:space="preserve"> to have only platonic relationships with residents, other RAs and staff members. </w:t>
            </w:r>
          </w:p>
          <w:p w14:paraId="68D1CF5B" w14:textId="77777777" w:rsidR="004D69EE" w:rsidRPr="00993515" w:rsidRDefault="004D69EE" w:rsidP="004D69EE">
            <w:pPr>
              <w:pStyle w:val="ListParagraph"/>
              <w:numPr>
                <w:ilvl w:val="0"/>
                <w:numId w:val="19"/>
              </w:numPr>
              <w:spacing w:line="276" w:lineRule="auto"/>
              <w:rPr>
                <w:rFonts w:ascii="Arial Narrow" w:hAnsi="Arial Narrow"/>
              </w:rPr>
            </w:pPr>
            <w:r w:rsidRPr="00993515">
              <w:rPr>
                <w:rFonts w:ascii="Arial Narrow" w:hAnsi="Arial Narrow"/>
              </w:rPr>
              <w:t xml:space="preserve">RAs are to exercise discretion with private or commercially sensitive information that has come to their knowledge </w:t>
            </w:r>
            <w:proofErr w:type="gramStart"/>
            <w:r w:rsidRPr="00993515">
              <w:rPr>
                <w:rFonts w:ascii="Arial Narrow" w:hAnsi="Arial Narrow"/>
              </w:rPr>
              <w:t>in the course of</w:t>
            </w:r>
            <w:proofErr w:type="gramEnd"/>
            <w:r w:rsidRPr="00993515">
              <w:rPr>
                <w:rFonts w:ascii="Arial Narrow" w:hAnsi="Arial Narrow"/>
              </w:rPr>
              <w:t xml:space="preserve"> their job. </w:t>
            </w:r>
          </w:p>
          <w:p w14:paraId="540CC780" w14:textId="77777777" w:rsidR="004D69EE" w:rsidRPr="00993515" w:rsidRDefault="004D69EE" w:rsidP="00772EFA">
            <w:pPr>
              <w:rPr>
                <w:rFonts w:ascii="Arial Narrow" w:hAnsi="Arial Narrow"/>
              </w:rPr>
            </w:pPr>
          </w:p>
        </w:tc>
      </w:tr>
    </w:tbl>
    <w:p w14:paraId="1CE5C205" w14:textId="77777777" w:rsidR="004D69EE" w:rsidRPr="00993515" w:rsidRDefault="004D69EE" w:rsidP="004D69EE">
      <w:pPr>
        <w:rPr>
          <w:rFonts w:ascii="Arial Narrow" w:hAnsi="Arial Narrow"/>
        </w:rPr>
      </w:pPr>
    </w:p>
    <w:tbl>
      <w:tblPr>
        <w:tblStyle w:val="TableGrid"/>
        <w:tblW w:w="0" w:type="auto"/>
        <w:tblLook w:val="04A0" w:firstRow="1" w:lastRow="0" w:firstColumn="1" w:lastColumn="0" w:noHBand="0" w:noVBand="1"/>
      </w:tblPr>
      <w:tblGrid>
        <w:gridCol w:w="9016"/>
      </w:tblGrid>
      <w:tr w:rsidR="004D69EE" w:rsidRPr="00993515" w14:paraId="011E74B6" w14:textId="77777777" w:rsidTr="00D77905">
        <w:tc>
          <w:tcPr>
            <w:tcW w:w="9242" w:type="dxa"/>
            <w:shd w:val="clear" w:color="auto" w:fill="FFFFFF" w:themeFill="background1"/>
            <w:vAlign w:val="center"/>
          </w:tcPr>
          <w:p w14:paraId="35510AF7" w14:textId="77777777" w:rsidR="004D69EE" w:rsidRPr="00993515" w:rsidRDefault="004D69EE" w:rsidP="004D69EE">
            <w:pPr>
              <w:spacing w:line="276" w:lineRule="auto"/>
              <w:jc w:val="center"/>
              <w:rPr>
                <w:rFonts w:ascii="Arial Narrow" w:hAnsi="Arial Narrow"/>
                <w:b/>
              </w:rPr>
            </w:pPr>
            <w:r w:rsidRPr="00993515">
              <w:rPr>
                <w:rFonts w:ascii="Arial Narrow" w:hAnsi="Arial Narrow"/>
                <w:b/>
                <w:sz w:val="28"/>
                <w:szCs w:val="28"/>
              </w:rPr>
              <w:t>Performance Criteria; the signs of a good RA</w:t>
            </w:r>
          </w:p>
        </w:tc>
      </w:tr>
      <w:tr w:rsidR="004D69EE" w:rsidRPr="00993515" w14:paraId="07241949" w14:textId="77777777" w:rsidTr="00D77905">
        <w:tc>
          <w:tcPr>
            <w:tcW w:w="9242" w:type="dxa"/>
            <w:shd w:val="clear" w:color="auto" w:fill="FFFFFF" w:themeFill="background1"/>
            <w:vAlign w:val="center"/>
          </w:tcPr>
          <w:p w14:paraId="08700878" w14:textId="77777777" w:rsidR="004D69EE" w:rsidRPr="00993515" w:rsidRDefault="004D69EE" w:rsidP="004D69EE">
            <w:pPr>
              <w:spacing w:line="276" w:lineRule="auto"/>
              <w:rPr>
                <w:rFonts w:ascii="Arial Narrow" w:hAnsi="Arial Narrow"/>
                <w:b/>
              </w:rPr>
            </w:pPr>
          </w:p>
          <w:p w14:paraId="4D01865C" w14:textId="77777777" w:rsidR="004D69EE" w:rsidRPr="00993515" w:rsidRDefault="004D69EE" w:rsidP="004D69EE">
            <w:pPr>
              <w:spacing w:line="276" w:lineRule="auto"/>
              <w:rPr>
                <w:rFonts w:ascii="Arial Narrow" w:hAnsi="Arial Narrow"/>
              </w:rPr>
            </w:pPr>
            <w:r w:rsidRPr="00993515">
              <w:rPr>
                <w:rFonts w:ascii="Arial Narrow" w:hAnsi="Arial Narrow"/>
              </w:rPr>
              <w:t>The position of Residential Assistant is being performed well when the following things occur:</w:t>
            </w:r>
          </w:p>
          <w:p w14:paraId="4E8C678D" w14:textId="77777777" w:rsidR="004D69EE" w:rsidRPr="00993515" w:rsidRDefault="004D69EE" w:rsidP="004D69EE">
            <w:pPr>
              <w:spacing w:line="276" w:lineRule="auto"/>
              <w:rPr>
                <w:rFonts w:ascii="Arial Narrow" w:hAnsi="Arial Narrow"/>
              </w:rPr>
            </w:pPr>
          </w:p>
          <w:p w14:paraId="7B6D7292"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RA has the respect of staff members and residents. </w:t>
            </w:r>
          </w:p>
          <w:p w14:paraId="30D14FE3"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The RA makes residents feel ‘at home’ and secure.</w:t>
            </w:r>
          </w:p>
          <w:p w14:paraId="68F29340"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There are clearly recognised standards of:</w:t>
            </w:r>
          </w:p>
          <w:p w14:paraId="3D07EBA5" w14:textId="77777777" w:rsidR="004D69EE" w:rsidRPr="00993515" w:rsidRDefault="004D69EE" w:rsidP="004D69EE">
            <w:pPr>
              <w:pStyle w:val="ListParagraph"/>
              <w:numPr>
                <w:ilvl w:val="0"/>
                <w:numId w:val="21"/>
              </w:numPr>
              <w:spacing w:line="276" w:lineRule="auto"/>
              <w:rPr>
                <w:rFonts w:ascii="Arial Narrow" w:hAnsi="Arial Narrow"/>
              </w:rPr>
            </w:pPr>
            <w:r w:rsidRPr="00993515">
              <w:rPr>
                <w:rFonts w:ascii="Arial Narrow" w:hAnsi="Arial Narrow"/>
              </w:rPr>
              <w:t>Acceptable noise.</w:t>
            </w:r>
          </w:p>
          <w:p w14:paraId="73E7FA45" w14:textId="77777777" w:rsidR="004D69EE" w:rsidRPr="00993515" w:rsidRDefault="004D69EE" w:rsidP="004D69EE">
            <w:pPr>
              <w:pStyle w:val="ListParagraph"/>
              <w:numPr>
                <w:ilvl w:val="0"/>
                <w:numId w:val="21"/>
              </w:numPr>
              <w:spacing w:line="276" w:lineRule="auto"/>
              <w:rPr>
                <w:rFonts w:ascii="Arial Narrow" w:hAnsi="Arial Narrow"/>
              </w:rPr>
            </w:pPr>
            <w:r w:rsidRPr="00993515">
              <w:rPr>
                <w:rFonts w:ascii="Arial Narrow" w:hAnsi="Arial Narrow"/>
              </w:rPr>
              <w:t xml:space="preserve">Tidiness in common areas. </w:t>
            </w:r>
          </w:p>
          <w:p w14:paraId="25792766" w14:textId="77777777" w:rsidR="004D69EE" w:rsidRPr="00993515" w:rsidRDefault="004D69EE" w:rsidP="004D69EE">
            <w:pPr>
              <w:pStyle w:val="ListParagraph"/>
              <w:numPr>
                <w:ilvl w:val="0"/>
                <w:numId w:val="21"/>
              </w:numPr>
              <w:spacing w:line="276" w:lineRule="auto"/>
              <w:rPr>
                <w:rFonts w:ascii="Arial Narrow" w:hAnsi="Arial Narrow"/>
              </w:rPr>
            </w:pPr>
            <w:r w:rsidRPr="00993515">
              <w:rPr>
                <w:rFonts w:ascii="Arial Narrow" w:hAnsi="Arial Narrow"/>
              </w:rPr>
              <w:t xml:space="preserve">Cleanliness in bathrooms. </w:t>
            </w:r>
          </w:p>
          <w:p w14:paraId="33E9311F" w14:textId="77777777" w:rsidR="004D69EE" w:rsidRPr="00993515" w:rsidRDefault="004D69EE" w:rsidP="004D69EE">
            <w:pPr>
              <w:pStyle w:val="ListParagraph"/>
              <w:numPr>
                <w:ilvl w:val="0"/>
                <w:numId w:val="21"/>
              </w:numPr>
              <w:spacing w:line="276" w:lineRule="auto"/>
              <w:rPr>
                <w:rFonts w:ascii="Arial Narrow" w:hAnsi="Arial Narrow"/>
              </w:rPr>
            </w:pPr>
            <w:r w:rsidRPr="00993515">
              <w:rPr>
                <w:rFonts w:ascii="Arial Narrow" w:hAnsi="Arial Narrow"/>
              </w:rPr>
              <w:t xml:space="preserve">Respect for space and property of others. </w:t>
            </w:r>
          </w:p>
          <w:p w14:paraId="140E4D87"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accepted procedures for infringements of these standards and Hall rules are followed. </w:t>
            </w:r>
          </w:p>
          <w:p w14:paraId="03C0F0AA"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Matters affecting the welfare of residents are reported promptly. </w:t>
            </w:r>
          </w:p>
          <w:p w14:paraId="1BDD5B37"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Items requiring maintenance are reported promptly. </w:t>
            </w:r>
          </w:p>
          <w:p w14:paraId="1600FBF7"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Victoria House is cohesive and functioning well. </w:t>
            </w:r>
          </w:p>
          <w:p w14:paraId="3ECEE1F0"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Duty periods are given priority by the RA and done with few or no lapses in the tasks specified. </w:t>
            </w:r>
          </w:p>
          <w:p w14:paraId="21BE784D"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RA is performing their share of residential staff duties. </w:t>
            </w:r>
          </w:p>
          <w:p w14:paraId="2319D9B9"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Incident reports are prompt and provide the information necessary for a follow up. </w:t>
            </w:r>
          </w:p>
          <w:p w14:paraId="31C24714"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RA is a good role model for residents in all significant respects. </w:t>
            </w:r>
          </w:p>
          <w:p w14:paraId="052D9EF0"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RA supports the decisions of the Head of Hall and Residential Life Manager. </w:t>
            </w:r>
          </w:p>
          <w:p w14:paraId="42371A67"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RA supports other residential staff, has their confidence and gets on well with the whole team. </w:t>
            </w:r>
          </w:p>
          <w:p w14:paraId="56FCCA9E" w14:textId="77777777" w:rsidR="004D69EE" w:rsidRPr="00993515" w:rsidRDefault="004D69EE" w:rsidP="004D69EE">
            <w:pPr>
              <w:pStyle w:val="ListParagraph"/>
              <w:numPr>
                <w:ilvl w:val="0"/>
                <w:numId w:val="20"/>
              </w:numPr>
              <w:spacing w:line="276" w:lineRule="auto"/>
              <w:rPr>
                <w:rFonts w:ascii="Arial Narrow" w:hAnsi="Arial Narrow"/>
              </w:rPr>
            </w:pPr>
            <w:r w:rsidRPr="00993515">
              <w:rPr>
                <w:rFonts w:ascii="Arial Narrow" w:hAnsi="Arial Narrow"/>
              </w:rPr>
              <w:t xml:space="preserve">The RA supports, and attends, all hall activities. </w:t>
            </w:r>
          </w:p>
          <w:p w14:paraId="3AF5EA23" w14:textId="77777777" w:rsidR="004D69EE" w:rsidRPr="00993515" w:rsidRDefault="004D69EE" w:rsidP="004D69EE">
            <w:pPr>
              <w:pStyle w:val="ListParagraph"/>
              <w:spacing w:line="276" w:lineRule="auto"/>
              <w:rPr>
                <w:rFonts w:ascii="Arial Narrow" w:hAnsi="Arial Narrow"/>
              </w:rPr>
            </w:pPr>
          </w:p>
        </w:tc>
      </w:tr>
    </w:tbl>
    <w:p w14:paraId="0EEAAD76" w14:textId="77777777" w:rsidR="00BA5BDF" w:rsidRDefault="00BA5BDF" w:rsidP="007B65B3">
      <w:pPr>
        <w:rPr>
          <w:rFonts w:ascii="Arial Narrow" w:hAnsi="Arial Narrow"/>
        </w:rPr>
      </w:pPr>
    </w:p>
    <w:p w14:paraId="5C0D3439" w14:textId="77777777" w:rsidR="00BF3E61" w:rsidRDefault="00BF3E61" w:rsidP="007B65B3">
      <w:pPr>
        <w:rPr>
          <w:rFonts w:ascii="Arial Narrow" w:hAnsi="Arial Narrow"/>
        </w:rPr>
      </w:pPr>
    </w:p>
    <w:p w14:paraId="01995CEE" w14:textId="77777777" w:rsidR="00BF3E61" w:rsidRDefault="00BF3E61" w:rsidP="007B65B3">
      <w:pPr>
        <w:rPr>
          <w:rFonts w:ascii="Arial Narrow" w:hAnsi="Arial Narrow"/>
        </w:rPr>
      </w:pPr>
    </w:p>
    <w:p w14:paraId="738ED15A" w14:textId="77777777" w:rsidR="003D5C4B" w:rsidRDefault="003D5C4B" w:rsidP="007B65B3">
      <w:pPr>
        <w:rPr>
          <w:rFonts w:ascii="Arial Narrow" w:hAnsi="Arial Narrow"/>
        </w:rPr>
      </w:pPr>
    </w:p>
    <w:p w14:paraId="4902610F" w14:textId="77777777" w:rsidR="00BF3E61" w:rsidRPr="00993515" w:rsidRDefault="00BF3E61" w:rsidP="007B65B3">
      <w:pPr>
        <w:rPr>
          <w:rFonts w:ascii="Arial Narrow" w:hAnsi="Arial Narrow"/>
        </w:rPr>
      </w:pPr>
    </w:p>
    <w:tbl>
      <w:tblPr>
        <w:tblStyle w:val="TableGrid"/>
        <w:tblW w:w="0" w:type="auto"/>
        <w:tblLook w:val="04A0" w:firstRow="1" w:lastRow="0" w:firstColumn="1" w:lastColumn="0" w:noHBand="0" w:noVBand="1"/>
      </w:tblPr>
      <w:tblGrid>
        <w:gridCol w:w="9016"/>
      </w:tblGrid>
      <w:tr w:rsidR="00E65C3B" w:rsidRPr="00993515" w14:paraId="1ECB3D52" w14:textId="77777777" w:rsidTr="00F44E85">
        <w:tc>
          <w:tcPr>
            <w:tcW w:w="9242" w:type="dxa"/>
            <w:shd w:val="clear" w:color="auto" w:fill="FFFFFF" w:themeFill="background1"/>
            <w:vAlign w:val="center"/>
          </w:tcPr>
          <w:p w14:paraId="7B524919" w14:textId="77777777" w:rsidR="00BA5BDF" w:rsidRPr="00993515" w:rsidRDefault="00BA5BDF" w:rsidP="00F44E85">
            <w:pPr>
              <w:spacing w:line="276" w:lineRule="auto"/>
              <w:jc w:val="center"/>
              <w:rPr>
                <w:rFonts w:ascii="Arial Narrow" w:hAnsi="Arial Narrow"/>
                <w:b/>
              </w:rPr>
            </w:pPr>
            <w:r w:rsidRPr="00993515">
              <w:rPr>
                <w:rFonts w:ascii="Arial Narrow" w:hAnsi="Arial Narrow"/>
                <w:b/>
                <w:sz w:val="28"/>
                <w:szCs w:val="28"/>
              </w:rPr>
              <w:t xml:space="preserve">Employment Contract </w:t>
            </w:r>
          </w:p>
        </w:tc>
      </w:tr>
      <w:tr w:rsidR="00E65C3B" w:rsidRPr="00993515" w14:paraId="2EE8AB98" w14:textId="77777777" w:rsidTr="00F44E85">
        <w:tc>
          <w:tcPr>
            <w:tcW w:w="9242" w:type="dxa"/>
            <w:shd w:val="clear" w:color="auto" w:fill="FFFFFF" w:themeFill="background1"/>
            <w:vAlign w:val="center"/>
          </w:tcPr>
          <w:p w14:paraId="75FC225E" w14:textId="77777777" w:rsidR="00BA5BDF" w:rsidRPr="00993515" w:rsidRDefault="00BA5BDF" w:rsidP="00F44E85">
            <w:pPr>
              <w:spacing w:line="276" w:lineRule="auto"/>
              <w:rPr>
                <w:rFonts w:ascii="Arial Narrow" w:hAnsi="Arial Narrow"/>
                <w:b/>
              </w:rPr>
            </w:pPr>
          </w:p>
          <w:p w14:paraId="64BF5719" w14:textId="6B0BFC51" w:rsidR="00C30E79" w:rsidRPr="00993515" w:rsidRDefault="00BA5BDF" w:rsidP="00F44E85">
            <w:pPr>
              <w:spacing w:line="276" w:lineRule="auto"/>
              <w:rPr>
                <w:rFonts w:ascii="Arial Narrow" w:hAnsi="Arial Narrow"/>
              </w:rPr>
            </w:pPr>
            <w:r w:rsidRPr="00993515">
              <w:rPr>
                <w:rFonts w:ascii="Arial Narrow" w:hAnsi="Arial Narrow"/>
              </w:rPr>
              <w:t xml:space="preserve">The position of Residential Assistant is a fixed term contract from the </w:t>
            </w:r>
            <w:r w:rsidR="007D126C" w:rsidRPr="00993515">
              <w:rPr>
                <w:rFonts w:ascii="Arial Narrow" w:hAnsi="Arial Narrow"/>
              </w:rPr>
              <w:t>end of</w:t>
            </w:r>
            <w:r w:rsidR="00E328B1">
              <w:rPr>
                <w:rFonts w:ascii="Arial Narrow" w:hAnsi="Arial Narrow"/>
              </w:rPr>
              <w:t xml:space="preserve"> January 20</w:t>
            </w:r>
            <w:r w:rsidR="00B52779">
              <w:rPr>
                <w:rFonts w:ascii="Arial Narrow" w:hAnsi="Arial Narrow"/>
              </w:rPr>
              <w:t>20</w:t>
            </w:r>
            <w:r w:rsidRPr="00993515">
              <w:rPr>
                <w:rFonts w:ascii="Arial Narrow" w:hAnsi="Arial Narrow"/>
              </w:rPr>
              <w:t xml:space="preserve"> to the mi</w:t>
            </w:r>
            <w:r w:rsidR="00E328B1">
              <w:rPr>
                <w:rFonts w:ascii="Arial Narrow" w:hAnsi="Arial Narrow"/>
              </w:rPr>
              <w:t>ddle of November 20</w:t>
            </w:r>
            <w:r w:rsidR="00B52779">
              <w:rPr>
                <w:rFonts w:ascii="Arial Narrow" w:hAnsi="Arial Narrow"/>
              </w:rPr>
              <w:t>20</w:t>
            </w:r>
            <w:r w:rsidR="00C30E79" w:rsidRPr="00993515">
              <w:rPr>
                <w:rFonts w:ascii="Arial Narrow" w:hAnsi="Arial Narrow"/>
              </w:rPr>
              <w:t>. Exact dates are yet to be finalised.</w:t>
            </w:r>
          </w:p>
          <w:p w14:paraId="1B7D4A1A" w14:textId="77777777" w:rsidR="00C30E79" w:rsidRPr="00993515" w:rsidRDefault="00C30E79" w:rsidP="00F44E85">
            <w:pPr>
              <w:spacing w:line="276" w:lineRule="auto"/>
              <w:rPr>
                <w:rFonts w:ascii="Arial Narrow" w:hAnsi="Arial Narrow"/>
              </w:rPr>
            </w:pPr>
          </w:p>
          <w:p w14:paraId="30909021" w14:textId="77777777" w:rsidR="00C30E79" w:rsidRPr="00993515" w:rsidRDefault="00C30E79" w:rsidP="00F44E85">
            <w:pPr>
              <w:spacing w:line="276" w:lineRule="auto"/>
              <w:rPr>
                <w:rFonts w:ascii="Arial Narrow" w:hAnsi="Arial Narrow"/>
              </w:rPr>
            </w:pPr>
            <w:r w:rsidRPr="00993515">
              <w:rPr>
                <w:rFonts w:ascii="Arial Narrow" w:hAnsi="Arial Narrow"/>
              </w:rPr>
              <w:t>The remuneration package consists of the provision of accommodation and meals (breakfast</w:t>
            </w:r>
            <w:r w:rsidR="00FA70BA">
              <w:rPr>
                <w:rFonts w:ascii="Arial Narrow" w:hAnsi="Arial Narrow"/>
              </w:rPr>
              <w:t>,</w:t>
            </w:r>
            <w:r w:rsidRPr="00993515">
              <w:rPr>
                <w:rFonts w:ascii="Arial Narrow" w:hAnsi="Arial Narrow"/>
              </w:rPr>
              <w:t xml:space="preserve"> lunch and dinner). The value of this package is to be confirmed and is considered taxable income</w:t>
            </w:r>
            <w:r w:rsidR="007D126C" w:rsidRPr="00993515">
              <w:rPr>
                <w:rFonts w:ascii="Arial Narrow" w:hAnsi="Arial Narrow"/>
              </w:rPr>
              <w:t>.</w:t>
            </w:r>
          </w:p>
          <w:p w14:paraId="34F5FCCF" w14:textId="77777777" w:rsidR="00BA5BDF" w:rsidRPr="00993515" w:rsidRDefault="00BA5BDF" w:rsidP="00772EFA">
            <w:pPr>
              <w:rPr>
                <w:rFonts w:ascii="Arial Narrow" w:hAnsi="Arial Narrow"/>
              </w:rPr>
            </w:pPr>
          </w:p>
          <w:p w14:paraId="5BF05B3A" w14:textId="77777777" w:rsidR="00BA5BDF" w:rsidRPr="00993515" w:rsidRDefault="00BA5BDF" w:rsidP="00F44E85">
            <w:pPr>
              <w:pStyle w:val="ListParagraph"/>
              <w:spacing w:line="276" w:lineRule="auto"/>
              <w:rPr>
                <w:rFonts w:ascii="Arial Narrow" w:hAnsi="Arial Narrow"/>
              </w:rPr>
            </w:pPr>
          </w:p>
        </w:tc>
      </w:tr>
    </w:tbl>
    <w:p w14:paraId="2F0BB2CC" w14:textId="77777777" w:rsidR="00BA5BDF" w:rsidRPr="00993515" w:rsidRDefault="00BA5BDF" w:rsidP="007B65B3">
      <w:pPr>
        <w:rPr>
          <w:rFonts w:ascii="Arial Narrow" w:hAnsi="Arial Narrow"/>
        </w:rPr>
      </w:pPr>
    </w:p>
    <w:p w14:paraId="6ED70802" w14:textId="77777777" w:rsidR="00F12666" w:rsidRPr="00993515" w:rsidRDefault="00F12666" w:rsidP="007B65B3">
      <w:pPr>
        <w:rPr>
          <w:rFonts w:ascii="Arial Narrow" w:hAnsi="Arial Narrow"/>
          <w:sz w:val="24"/>
          <w:szCs w:val="24"/>
        </w:rPr>
      </w:pPr>
    </w:p>
    <w:p w14:paraId="4A5B3501" w14:textId="77777777" w:rsidR="00F12666" w:rsidRPr="00993515" w:rsidRDefault="00F12666" w:rsidP="007B65B3">
      <w:pPr>
        <w:rPr>
          <w:rFonts w:ascii="Arial Narrow" w:hAnsi="Arial Narrow"/>
          <w:sz w:val="24"/>
          <w:szCs w:val="24"/>
        </w:rPr>
      </w:pPr>
    </w:p>
    <w:sectPr w:rsidR="00F12666" w:rsidRPr="00993515" w:rsidSect="00E65C3B">
      <w:headerReference w:type="default" r:id="rId9"/>
      <w:footerReference w:type="default" r:id="rId1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3498" w14:textId="77777777" w:rsidR="0026689B" w:rsidRDefault="0026689B" w:rsidP="00AB5F53">
      <w:pPr>
        <w:spacing w:after="0" w:line="240" w:lineRule="auto"/>
      </w:pPr>
      <w:r>
        <w:separator/>
      </w:r>
    </w:p>
  </w:endnote>
  <w:endnote w:type="continuationSeparator" w:id="0">
    <w:p w14:paraId="6CAF7AF3" w14:textId="77777777" w:rsidR="0026689B" w:rsidRDefault="0026689B" w:rsidP="00AB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848550511"/>
      <w:docPartObj>
        <w:docPartGallery w:val="Page Numbers (Bottom of Page)"/>
        <w:docPartUnique/>
      </w:docPartObj>
    </w:sdtPr>
    <w:sdtEndPr>
      <w:rPr>
        <w:noProof/>
      </w:rPr>
    </w:sdtEndPr>
    <w:sdtContent>
      <w:p w14:paraId="774E63BE" w14:textId="4B23044E" w:rsidR="00076B7F" w:rsidRPr="00E65C3B" w:rsidRDefault="00076B7F">
        <w:pPr>
          <w:pStyle w:val="Footer"/>
          <w:jc w:val="right"/>
          <w:rPr>
            <w:rFonts w:ascii="Arial Narrow" w:hAnsi="Arial Narrow"/>
          </w:rPr>
        </w:pPr>
        <w:r w:rsidRPr="00E65C3B">
          <w:rPr>
            <w:rFonts w:ascii="Arial Narrow" w:hAnsi="Arial Narrow"/>
          </w:rPr>
          <w:fldChar w:fldCharType="begin"/>
        </w:r>
        <w:r w:rsidRPr="00E65C3B">
          <w:rPr>
            <w:rFonts w:ascii="Arial Narrow" w:hAnsi="Arial Narrow"/>
          </w:rPr>
          <w:instrText xml:space="preserve"> PAGE   \* MERGEFORMAT </w:instrText>
        </w:r>
        <w:r w:rsidRPr="00E65C3B">
          <w:rPr>
            <w:rFonts w:ascii="Arial Narrow" w:hAnsi="Arial Narrow"/>
          </w:rPr>
          <w:fldChar w:fldCharType="separate"/>
        </w:r>
        <w:r w:rsidR="00514B5E">
          <w:rPr>
            <w:rFonts w:ascii="Arial Narrow" w:hAnsi="Arial Narrow"/>
            <w:noProof/>
          </w:rPr>
          <w:t>11</w:t>
        </w:r>
        <w:r w:rsidRPr="00E65C3B">
          <w:rPr>
            <w:rFonts w:ascii="Arial Narrow" w:hAnsi="Arial Narrow"/>
            <w:noProof/>
          </w:rPr>
          <w:fldChar w:fldCharType="end"/>
        </w:r>
      </w:p>
    </w:sdtContent>
  </w:sdt>
  <w:p w14:paraId="15556956" w14:textId="77777777" w:rsidR="00AB5F53" w:rsidRPr="00E65C3B" w:rsidRDefault="00230F7C" w:rsidP="00E65C3B">
    <w:pPr>
      <w:pStyle w:val="Footer"/>
      <w:jc w:val="center"/>
      <w:rPr>
        <w:rFonts w:ascii="Arial Narrow" w:hAnsi="Arial Narrow"/>
        <w:color w:val="009900"/>
      </w:rPr>
    </w:pPr>
    <w:r>
      <w:rPr>
        <w:rFonts w:ascii="Arial Narrow" w:hAnsi="Arial Narrow"/>
        <w:color w:val="009900"/>
      </w:rPr>
      <w:t>www.vichouse.co.nz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FBA2" w14:textId="77777777" w:rsidR="0026689B" w:rsidRDefault="0026689B" w:rsidP="00AB5F53">
      <w:pPr>
        <w:spacing w:after="0" w:line="240" w:lineRule="auto"/>
      </w:pPr>
      <w:r>
        <w:separator/>
      </w:r>
    </w:p>
  </w:footnote>
  <w:footnote w:type="continuationSeparator" w:id="0">
    <w:p w14:paraId="39B073E1" w14:textId="77777777" w:rsidR="0026689B" w:rsidRDefault="0026689B" w:rsidP="00AB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660A" w14:textId="77777777" w:rsidR="00AB5F53" w:rsidRDefault="00AB5F53">
    <w:pPr>
      <w:pStyle w:val="Header"/>
    </w:pPr>
    <w:r w:rsidRPr="00DA38E5">
      <w:rPr>
        <w:noProof/>
        <w:lang w:eastAsia="en-NZ"/>
      </w:rPr>
      <w:drawing>
        <wp:anchor distT="0" distB="0" distL="114300" distR="114300" simplePos="0" relativeHeight="251659264" behindDoc="0" locked="0" layoutInCell="1" allowOverlap="1" wp14:anchorId="772D53F7" wp14:editId="20FB2E4F">
          <wp:simplePos x="0" y="0"/>
          <wp:positionH relativeFrom="column">
            <wp:posOffset>1885950</wp:posOffset>
          </wp:positionH>
          <wp:positionV relativeFrom="paragraph">
            <wp:posOffset>7620</wp:posOffset>
          </wp:positionV>
          <wp:extent cx="2114550" cy="1400175"/>
          <wp:effectExtent l="19050" t="0" r="0" b="0"/>
          <wp:wrapSquare wrapText="bothSides"/>
          <wp:docPr id="11" name="Picture 1" descr="C:\Users\RA\Desktop\New logos 2015\Individ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sktop\New logos 2015\Individual logo.PNG"/>
                  <pic:cNvPicPr>
                    <a:picLocks noChangeAspect="1" noChangeArrowheads="1"/>
                  </pic:cNvPicPr>
                </pic:nvPicPr>
                <pic:blipFill>
                  <a:blip r:embed="rId1" cstate="print"/>
                  <a:srcRect/>
                  <a:stretch>
                    <a:fillRect/>
                  </a:stretch>
                </pic:blipFill>
                <pic:spPr bwMode="auto">
                  <a:xfrm>
                    <a:off x="0" y="0"/>
                    <a:ext cx="2114550" cy="1400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C7"/>
    <w:multiLevelType w:val="hybridMultilevel"/>
    <w:tmpl w:val="E39A0E0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0A1781"/>
    <w:multiLevelType w:val="hybridMultilevel"/>
    <w:tmpl w:val="7C6492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1E4CFB"/>
    <w:multiLevelType w:val="hybridMultilevel"/>
    <w:tmpl w:val="85547E12"/>
    <w:lvl w:ilvl="0" w:tplc="E6AE333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CB70D4"/>
    <w:multiLevelType w:val="hybridMultilevel"/>
    <w:tmpl w:val="AB8A3D50"/>
    <w:lvl w:ilvl="0" w:tplc="DAF4538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0E0030F"/>
    <w:multiLevelType w:val="hybridMultilevel"/>
    <w:tmpl w:val="8CD0A9F6"/>
    <w:lvl w:ilvl="0" w:tplc="BDB2F08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32D4640"/>
    <w:multiLevelType w:val="hybridMultilevel"/>
    <w:tmpl w:val="0EA2B47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725C1E"/>
    <w:multiLevelType w:val="hybridMultilevel"/>
    <w:tmpl w:val="91DAF8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9B2F86"/>
    <w:multiLevelType w:val="hybridMultilevel"/>
    <w:tmpl w:val="3BAED3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DF0ED4"/>
    <w:multiLevelType w:val="hybridMultilevel"/>
    <w:tmpl w:val="91200660"/>
    <w:lvl w:ilvl="0" w:tplc="198A0C1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DE32C14"/>
    <w:multiLevelType w:val="hybridMultilevel"/>
    <w:tmpl w:val="5D1800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835664"/>
    <w:multiLevelType w:val="hybridMultilevel"/>
    <w:tmpl w:val="2A1E229A"/>
    <w:lvl w:ilvl="0" w:tplc="E87697C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B295E5E"/>
    <w:multiLevelType w:val="hybridMultilevel"/>
    <w:tmpl w:val="1FAA418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D937A56"/>
    <w:multiLevelType w:val="hybridMultilevel"/>
    <w:tmpl w:val="4BC2EA4C"/>
    <w:lvl w:ilvl="0" w:tplc="5F64DA3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49092A7C"/>
    <w:multiLevelType w:val="hybridMultilevel"/>
    <w:tmpl w:val="61EAA2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F7F086F"/>
    <w:multiLevelType w:val="hybridMultilevel"/>
    <w:tmpl w:val="A9525A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836081"/>
    <w:multiLevelType w:val="hybridMultilevel"/>
    <w:tmpl w:val="109221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55B5E84"/>
    <w:multiLevelType w:val="hybridMultilevel"/>
    <w:tmpl w:val="866C77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B16CF636">
      <w:start w:val="1"/>
      <w:numFmt w:val="bullet"/>
      <w:lvlText w:val="o"/>
      <w:lvlJc w:val="left"/>
      <w:pPr>
        <w:ind w:left="2880" w:hanging="360"/>
      </w:pPr>
      <w:rPr>
        <w:rFonts w:ascii="Courier New" w:hAnsi="Courier New" w:cs="Courier New" w:hint="default"/>
        <w:sz w:val="36"/>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7841976"/>
    <w:multiLevelType w:val="hybridMultilevel"/>
    <w:tmpl w:val="90B6210E"/>
    <w:lvl w:ilvl="0" w:tplc="F9CE034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651933EC"/>
    <w:multiLevelType w:val="hybridMultilevel"/>
    <w:tmpl w:val="5F000F4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D70073"/>
    <w:multiLevelType w:val="hybridMultilevel"/>
    <w:tmpl w:val="A6128DBC"/>
    <w:lvl w:ilvl="0" w:tplc="554CC9BC">
      <w:start w:val="1"/>
      <w:numFmt w:val="lowerLetter"/>
      <w:lvlText w:val="%1."/>
      <w:lvlJc w:val="left"/>
      <w:pPr>
        <w:ind w:left="1485" w:hanging="360"/>
      </w:pPr>
      <w:rPr>
        <w:rFonts w:hint="default"/>
      </w:r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20" w15:restartNumberingAfterBreak="0">
    <w:nsid w:val="72E33C03"/>
    <w:multiLevelType w:val="hybridMultilevel"/>
    <w:tmpl w:val="78AA709A"/>
    <w:lvl w:ilvl="0" w:tplc="45A2DD4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55A4B3F"/>
    <w:multiLevelType w:val="hybridMultilevel"/>
    <w:tmpl w:val="4E188710"/>
    <w:lvl w:ilvl="0" w:tplc="90B880E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9B42E91"/>
    <w:multiLevelType w:val="hybridMultilevel"/>
    <w:tmpl w:val="98AEE4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F3265BE"/>
    <w:multiLevelType w:val="hybridMultilevel"/>
    <w:tmpl w:val="7E0E4A3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8"/>
  </w:num>
  <w:num w:numId="6">
    <w:abstractNumId w:val="19"/>
  </w:num>
  <w:num w:numId="7">
    <w:abstractNumId w:val="23"/>
  </w:num>
  <w:num w:numId="8">
    <w:abstractNumId w:val="2"/>
  </w:num>
  <w:num w:numId="9">
    <w:abstractNumId w:val="17"/>
  </w:num>
  <w:num w:numId="10">
    <w:abstractNumId w:val="10"/>
  </w:num>
  <w:num w:numId="11">
    <w:abstractNumId w:val="3"/>
  </w:num>
  <w:num w:numId="12">
    <w:abstractNumId w:val="20"/>
  </w:num>
  <w:num w:numId="13">
    <w:abstractNumId w:val="12"/>
  </w:num>
  <w:num w:numId="14">
    <w:abstractNumId w:val="13"/>
  </w:num>
  <w:num w:numId="15">
    <w:abstractNumId w:val="5"/>
  </w:num>
  <w:num w:numId="16">
    <w:abstractNumId w:val="22"/>
  </w:num>
  <w:num w:numId="17">
    <w:abstractNumId w:val="14"/>
  </w:num>
  <w:num w:numId="18">
    <w:abstractNumId w:val="0"/>
  </w:num>
  <w:num w:numId="19">
    <w:abstractNumId w:val="6"/>
  </w:num>
  <w:num w:numId="20">
    <w:abstractNumId w:val="7"/>
  </w:num>
  <w:num w:numId="21">
    <w:abstractNumId w:val="4"/>
  </w:num>
  <w:num w:numId="22">
    <w:abstractNumId w:val="18"/>
  </w:num>
  <w:num w:numId="23">
    <w:abstractNumId w:val="15"/>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8"/>
    <w:rsid w:val="000328D2"/>
    <w:rsid w:val="00054D03"/>
    <w:rsid w:val="0006435F"/>
    <w:rsid w:val="00076B7F"/>
    <w:rsid w:val="000A14AB"/>
    <w:rsid w:val="000A75EA"/>
    <w:rsid w:val="000B6B4A"/>
    <w:rsid w:val="000E2A72"/>
    <w:rsid w:val="000F3A9F"/>
    <w:rsid w:val="000F4957"/>
    <w:rsid w:val="00131B4F"/>
    <w:rsid w:val="0014124F"/>
    <w:rsid w:val="00144349"/>
    <w:rsid w:val="00186323"/>
    <w:rsid w:val="001D6088"/>
    <w:rsid w:val="001D7568"/>
    <w:rsid w:val="001E754F"/>
    <w:rsid w:val="00210433"/>
    <w:rsid w:val="00230F7C"/>
    <w:rsid w:val="00231467"/>
    <w:rsid w:val="0024376A"/>
    <w:rsid w:val="0025045C"/>
    <w:rsid w:val="0026689B"/>
    <w:rsid w:val="00277D73"/>
    <w:rsid w:val="00300A19"/>
    <w:rsid w:val="003135D6"/>
    <w:rsid w:val="00331ACB"/>
    <w:rsid w:val="00334676"/>
    <w:rsid w:val="00360AB6"/>
    <w:rsid w:val="0039298B"/>
    <w:rsid w:val="00392E62"/>
    <w:rsid w:val="003C0197"/>
    <w:rsid w:val="003D5C4B"/>
    <w:rsid w:val="003E4A6C"/>
    <w:rsid w:val="0042371B"/>
    <w:rsid w:val="004D082F"/>
    <w:rsid w:val="004D69EE"/>
    <w:rsid w:val="005003F1"/>
    <w:rsid w:val="00514B5E"/>
    <w:rsid w:val="00547E7D"/>
    <w:rsid w:val="005559F4"/>
    <w:rsid w:val="005A38A7"/>
    <w:rsid w:val="005C6135"/>
    <w:rsid w:val="005D5210"/>
    <w:rsid w:val="00623F4C"/>
    <w:rsid w:val="006A5539"/>
    <w:rsid w:val="00703475"/>
    <w:rsid w:val="00757069"/>
    <w:rsid w:val="00765A52"/>
    <w:rsid w:val="00766F76"/>
    <w:rsid w:val="00772EFA"/>
    <w:rsid w:val="00782921"/>
    <w:rsid w:val="007943CC"/>
    <w:rsid w:val="007952D8"/>
    <w:rsid w:val="00796F6B"/>
    <w:rsid w:val="007A6278"/>
    <w:rsid w:val="007B65B3"/>
    <w:rsid w:val="007C5EFC"/>
    <w:rsid w:val="007D126C"/>
    <w:rsid w:val="007F7A08"/>
    <w:rsid w:val="008015E7"/>
    <w:rsid w:val="0083666B"/>
    <w:rsid w:val="008438F8"/>
    <w:rsid w:val="00864059"/>
    <w:rsid w:val="00887F57"/>
    <w:rsid w:val="008A39C3"/>
    <w:rsid w:val="008F54AF"/>
    <w:rsid w:val="00946BCF"/>
    <w:rsid w:val="00950673"/>
    <w:rsid w:val="00961C46"/>
    <w:rsid w:val="00993515"/>
    <w:rsid w:val="00996E58"/>
    <w:rsid w:val="009D381F"/>
    <w:rsid w:val="009F7377"/>
    <w:rsid w:val="00A1296A"/>
    <w:rsid w:val="00A205E5"/>
    <w:rsid w:val="00A3508D"/>
    <w:rsid w:val="00A517E2"/>
    <w:rsid w:val="00A712EC"/>
    <w:rsid w:val="00A86287"/>
    <w:rsid w:val="00A919E6"/>
    <w:rsid w:val="00AA5644"/>
    <w:rsid w:val="00AA5766"/>
    <w:rsid w:val="00AB5F53"/>
    <w:rsid w:val="00AC08E9"/>
    <w:rsid w:val="00AC3586"/>
    <w:rsid w:val="00AE2E45"/>
    <w:rsid w:val="00B02430"/>
    <w:rsid w:val="00B175A4"/>
    <w:rsid w:val="00B46EE8"/>
    <w:rsid w:val="00B52779"/>
    <w:rsid w:val="00B77868"/>
    <w:rsid w:val="00B8521F"/>
    <w:rsid w:val="00BA5BDF"/>
    <w:rsid w:val="00BA6780"/>
    <w:rsid w:val="00BC05C6"/>
    <w:rsid w:val="00BD5AE0"/>
    <w:rsid w:val="00BD68E8"/>
    <w:rsid w:val="00BD6D14"/>
    <w:rsid w:val="00BD72C0"/>
    <w:rsid w:val="00BF3158"/>
    <w:rsid w:val="00BF3E61"/>
    <w:rsid w:val="00BF451E"/>
    <w:rsid w:val="00C036D6"/>
    <w:rsid w:val="00C30E79"/>
    <w:rsid w:val="00C46CAB"/>
    <w:rsid w:val="00C84D79"/>
    <w:rsid w:val="00CB56DB"/>
    <w:rsid w:val="00CD57DF"/>
    <w:rsid w:val="00CE20E3"/>
    <w:rsid w:val="00D014EC"/>
    <w:rsid w:val="00D3695E"/>
    <w:rsid w:val="00D52D58"/>
    <w:rsid w:val="00D55C0C"/>
    <w:rsid w:val="00D73565"/>
    <w:rsid w:val="00D77905"/>
    <w:rsid w:val="00E16E27"/>
    <w:rsid w:val="00E2518E"/>
    <w:rsid w:val="00E328B1"/>
    <w:rsid w:val="00E55299"/>
    <w:rsid w:val="00E64EC5"/>
    <w:rsid w:val="00E65C3B"/>
    <w:rsid w:val="00E82C27"/>
    <w:rsid w:val="00EE6ACD"/>
    <w:rsid w:val="00EF33BE"/>
    <w:rsid w:val="00EF4927"/>
    <w:rsid w:val="00F0253E"/>
    <w:rsid w:val="00F0345A"/>
    <w:rsid w:val="00F12666"/>
    <w:rsid w:val="00F21A50"/>
    <w:rsid w:val="00F34956"/>
    <w:rsid w:val="00F438A7"/>
    <w:rsid w:val="00F83CD9"/>
    <w:rsid w:val="00FA70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529B"/>
  <w15:docId w15:val="{727F707E-57C2-4A16-B42E-64462A9E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58"/>
    <w:rPr>
      <w:rFonts w:ascii="Tahoma" w:hAnsi="Tahoma" w:cs="Tahoma"/>
      <w:sz w:val="16"/>
      <w:szCs w:val="16"/>
    </w:rPr>
  </w:style>
  <w:style w:type="character" w:styleId="Hyperlink">
    <w:name w:val="Hyperlink"/>
    <w:basedOn w:val="DefaultParagraphFont"/>
    <w:uiPriority w:val="99"/>
    <w:unhideWhenUsed/>
    <w:rsid w:val="00B02430"/>
    <w:rPr>
      <w:color w:val="0000FF" w:themeColor="hyperlink"/>
      <w:u w:val="single"/>
    </w:rPr>
  </w:style>
  <w:style w:type="paragraph" w:styleId="ListParagraph">
    <w:name w:val="List Paragraph"/>
    <w:basedOn w:val="Normal"/>
    <w:uiPriority w:val="34"/>
    <w:qFormat/>
    <w:rsid w:val="00765A52"/>
    <w:pPr>
      <w:ind w:left="720"/>
      <w:contextualSpacing/>
    </w:pPr>
  </w:style>
  <w:style w:type="paragraph" w:styleId="Header">
    <w:name w:val="header"/>
    <w:basedOn w:val="Normal"/>
    <w:link w:val="HeaderChar"/>
    <w:uiPriority w:val="99"/>
    <w:unhideWhenUsed/>
    <w:rsid w:val="00AB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F53"/>
  </w:style>
  <w:style w:type="paragraph" w:styleId="Footer">
    <w:name w:val="footer"/>
    <w:basedOn w:val="Normal"/>
    <w:link w:val="FooterChar"/>
    <w:uiPriority w:val="99"/>
    <w:unhideWhenUsed/>
    <w:rsid w:val="00AB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F53"/>
  </w:style>
  <w:style w:type="table" w:styleId="TableGrid">
    <w:name w:val="Table Grid"/>
    <w:basedOn w:val="TableNormal"/>
    <w:uiPriority w:val="59"/>
    <w:rsid w:val="000E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0673"/>
    <w:rPr>
      <w:color w:val="808080"/>
      <w:shd w:val="clear" w:color="auto" w:fill="E6E6E6"/>
    </w:rPr>
  </w:style>
  <w:style w:type="character" w:styleId="CommentReference">
    <w:name w:val="annotation reference"/>
    <w:basedOn w:val="DefaultParagraphFont"/>
    <w:uiPriority w:val="99"/>
    <w:semiHidden/>
    <w:unhideWhenUsed/>
    <w:rsid w:val="00946BCF"/>
    <w:rPr>
      <w:sz w:val="16"/>
      <w:szCs w:val="16"/>
    </w:rPr>
  </w:style>
  <w:style w:type="paragraph" w:styleId="CommentText">
    <w:name w:val="annotation text"/>
    <w:basedOn w:val="Normal"/>
    <w:link w:val="CommentTextChar"/>
    <w:uiPriority w:val="99"/>
    <w:semiHidden/>
    <w:unhideWhenUsed/>
    <w:rsid w:val="00946BCF"/>
    <w:pPr>
      <w:spacing w:line="240" w:lineRule="auto"/>
    </w:pPr>
    <w:rPr>
      <w:sz w:val="20"/>
      <w:szCs w:val="20"/>
    </w:rPr>
  </w:style>
  <w:style w:type="character" w:customStyle="1" w:styleId="CommentTextChar">
    <w:name w:val="Comment Text Char"/>
    <w:basedOn w:val="DefaultParagraphFont"/>
    <w:link w:val="CommentText"/>
    <w:uiPriority w:val="99"/>
    <w:semiHidden/>
    <w:rsid w:val="00946BCF"/>
    <w:rPr>
      <w:sz w:val="20"/>
      <w:szCs w:val="20"/>
    </w:rPr>
  </w:style>
  <w:style w:type="paragraph" w:styleId="CommentSubject">
    <w:name w:val="annotation subject"/>
    <w:basedOn w:val="CommentText"/>
    <w:next w:val="CommentText"/>
    <w:link w:val="CommentSubjectChar"/>
    <w:uiPriority w:val="99"/>
    <w:semiHidden/>
    <w:unhideWhenUsed/>
    <w:rsid w:val="00946BCF"/>
    <w:rPr>
      <w:b/>
      <w:bCs/>
    </w:rPr>
  </w:style>
  <w:style w:type="character" w:customStyle="1" w:styleId="CommentSubjectChar">
    <w:name w:val="Comment Subject Char"/>
    <w:basedOn w:val="CommentTextChar"/>
    <w:link w:val="CommentSubject"/>
    <w:uiPriority w:val="99"/>
    <w:semiHidden/>
    <w:rsid w:val="00946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vichouse.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D782-2BAC-4CB6-8089-1DDB44E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dc:creator>
  <cp:lastModifiedBy>Jason Auva'a</cp:lastModifiedBy>
  <cp:revision>9</cp:revision>
  <cp:lastPrinted>2015-08-01T00:20:00Z</cp:lastPrinted>
  <dcterms:created xsi:type="dcterms:W3CDTF">2017-08-31T23:28:00Z</dcterms:created>
  <dcterms:modified xsi:type="dcterms:W3CDTF">2019-07-16T03:30:00Z</dcterms:modified>
</cp:coreProperties>
</file>